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C8027D" w:rsidP="00D323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Дела №</w:t>
      </w:r>
      <w:r w:rsidRPr="00C8027D" w:rsidR="001A4B76">
        <w:rPr>
          <w:rFonts w:ascii="Times New Roman" w:hAnsi="Times New Roman" w:cs="Times New Roman"/>
          <w:sz w:val="26"/>
          <w:szCs w:val="26"/>
        </w:rPr>
        <w:t xml:space="preserve"> </w:t>
      </w:r>
      <w:r w:rsidRPr="00C8027D">
        <w:rPr>
          <w:rFonts w:ascii="Times New Roman" w:hAnsi="Times New Roman" w:cs="Times New Roman"/>
          <w:sz w:val="26"/>
          <w:szCs w:val="26"/>
        </w:rPr>
        <w:t>5-</w:t>
      </w:r>
      <w:r w:rsidR="00305B91">
        <w:rPr>
          <w:rFonts w:ascii="Times New Roman" w:hAnsi="Times New Roman" w:cs="Times New Roman"/>
          <w:sz w:val="26"/>
          <w:szCs w:val="26"/>
        </w:rPr>
        <w:t>603</w:t>
      </w:r>
      <w:r w:rsidRPr="00C8027D" w:rsidR="002F641F">
        <w:rPr>
          <w:rFonts w:ascii="Times New Roman" w:hAnsi="Times New Roman" w:cs="Times New Roman"/>
          <w:sz w:val="26"/>
          <w:szCs w:val="26"/>
        </w:rPr>
        <w:t>-170</w:t>
      </w:r>
      <w:r w:rsidRPr="00C8027D" w:rsidR="001A4B76">
        <w:rPr>
          <w:rFonts w:ascii="Times New Roman" w:hAnsi="Times New Roman" w:cs="Times New Roman"/>
          <w:sz w:val="26"/>
          <w:szCs w:val="26"/>
        </w:rPr>
        <w:t>1</w:t>
      </w:r>
      <w:r w:rsidRPr="00C8027D" w:rsidR="002F641F">
        <w:rPr>
          <w:rFonts w:ascii="Times New Roman" w:hAnsi="Times New Roman" w:cs="Times New Roman"/>
          <w:sz w:val="26"/>
          <w:szCs w:val="26"/>
        </w:rPr>
        <w:t>/20</w:t>
      </w:r>
      <w:r w:rsidRPr="00C8027D" w:rsidR="00D22578">
        <w:rPr>
          <w:rFonts w:ascii="Times New Roman" w:hAnsi="Times New Roman" w:cs="Times New Roman"/>
          <w:sz w:val="26"/>
          <w:szCs w:val="26"/>
        </w:rPr>
        <w:t>2</w:t>
      </w:r>
      <w:r w:rsidRPr="00C8027D" w:rsidR="0032318F">
        <w:rPr>
          <w:rFonts w:ascii="Times New Roman" w:hAnsi="Times New Roman" w:cs="Times New Roman"/>
          <w:sz w:val="26"/>
          <w:szCs w:val="26"/>
        </w:rPr>
        <w:t>5</w:t>
      </w:r>
    </w:p>
    <w:p w:rsidR="00085671" w:rsidRPr="00C8027D" w:rsidP="00D323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УИД 86</w:t>
      </w:r>
      <w:r w:rsidRPr="00C8027D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C8027D" w:rsidR="001A4B76">
        <w:rPr>
          <w:rFonts w:ascii="Times New Roman" w:hAnsi="Times New Roman" w:cs="Times New Roman"/>
          <w:sz w:val="26"/>
          <w:szCs w:val="26"/>
        </w:rPr>
        <w:t>0017</w:t>
      </w:r>
      <w:r w:rsidRPr="00C8027D">
        <w:rPr>
          <w:rFonts w:ascii="Times New Roman" w:hAnsi="Times New Roman" w:cs="Times New Roman"/>
          <w:sz w:val="26"/>
          <w:szCs w:val="26"/>
        </w:rPr>
        <w:t>-01-202</w:t>
      </w:r>
      <w:r w:rsidRPr="00C8027D" w:rsidR="0032318F">
        <w:rPr>
          <w:rFonts w:ascii="Times New Roman" w:hAnsi="Times New Roman" w:cs="Times New Roman"/>
          <w:sz w:val="26"/>
          <w:szCs w:val="26"/>
        </w:rPr>
        <w:t>5</w:t>
      </w:r>
      <w:r w:rsidRPr="00C8027D">
        <w:rPr>
          <w:rFonts w:ascii="Times New Roman" w:hAnsi="Times New Roman" w:cs="Times New Roman"/>
          <w:sz w:val="26"/>
          <w:szCs w:val="26"/>
        </w:rPr>
        <w:t>-00</w:t>
      </w:r>
      <w:r w:rsidRPr="00C8027D" w:rsidR="00336D33">
        <w:rPr>
          <w:rFonts w:ascii="Times New Roman" w:hAnsi="Times New Roman" w:cs="Times New Roman"/>
          <w:sz w:val="26"/>
          <w:szCs w:val="26"/>
        </w:rPr>
        <w:t>2</w:t>
      </w:r>
      <w:r w:rsidR="00305B91">
        <w:rPr>
          <w:rFonts w:ascii="Times New Roman" w:hAnsi="Times New Roman" w:cs="Times New Roman"/>
          <w:sz w:val="26"/>
          <w:szCs w:val="26"/>
        </w:rPr>
        <w:t>511</w:t>
      </w:r>
      <w:r w:rsidRPr="00C8027D" w:rsidR="003D4A7D">
        <w:rPr>
          <w:rFonts w:ascii="Times New Roman" w:hAnsi="Times New Roman" w:cs="Times New Roman"/>
          <w:sz w:val="26"/>
          <w:szCs w:val="26"/>
        </w:rPr>
        <w:t>-</w:t>
      </w:r>
      <w:r w:rsidR="00305B91">
        <w:rPr>
          <w:rFonts w:ascii="Times New Roman" w:hAnsi="Times New Roman" w:cs="Times New Roman"/>
          <w:sz w:val="26"/>
          <w:szCs w:val="26"/>
        </w:rPr>
        <w:t>15</w:t>
      </w:r>
      <w:r w:rsidRPr="00C8027D" w:rsidR="003D4A7D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32318F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056EA9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A614AC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6C1EC3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004A9B">
        <w:rPr>
          <w:rFonts w:ascii="Times New Roman" w:hAnsi="Times New Roman" w:cs="Times New Roman"/>
          <w:sz w:val="26"/>
          <w:szCs w:val="26"/>
        </w:rPr>
        <w:t xml:space="preserve"> </w:t>
      </w:r>
      <w:r w:rsidRPr="00C8027D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085671" w:rsidRPr="00C8027D" w:rsidP="00D323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C8027D" w:rsidP="00D323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C8027D" w:rsidP="00D323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п</w:t>
      </w:r>
      <w:r w:rsidRPr="00C8027D">
        <w:rPr>
          <w:rFonts w:ascii="Times New Roman" w:hAnsi="Times New Roman" w:cs="Times New Roman"/>
          <w:sz w:val="26"/>
          <w:szCs w:val="26"/>
        </w:rPr>
        <w:t xml:space="preserve">о </w:t>
      </w:r>
      <w:r w:rsidRPr="00C8027D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C8027D" w:rsidP="00D32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C8027D" w:rsidP="00D323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г</w:t>
      </w:r>
      <w:r w:rsidRPr="00C8027D" w:rsidR="00647CA7">
        <w:rPr>
          <w:rFonts w:ascii="Times New Roman" w:hAnsi="Times New Roman" w:cs="Times New Roman"/>
          <w:sz w:val="26"/>
          <w:szCs w:val="26"/>
        </w:rPr>
        <w:t>ород</w:t>
      </w:r>
      <w:r w:rsidRPr="00C8027D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C8027D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C8027D" w:rsidR="00AE640C">
        <w:rPr>
          <w:rFonts w:ascii="Times New Roman" w:hAnsi="Times New Roman" w:cs="Times New Roman"/>
          <w:sz w:val="26"/>
          <w:szCs w:val="26"/>
        </w:rPr>
        <w:t xml:space="preserve">       </w:t>
      </w:r>
      <w:r w:rsidRPr="00C8027D" w:rsidR="002F641F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085671">
        <w:rPr>
          <w:rFonts w:ascii="Times New Roman" w:hAnsi="Times New Roman" w:cs="Times New Roman"/>
          <w:sz w:val="26"/>
          <w:szCs w:val="26"/>
        </w:rPr>
        <w:t xml:space="preserve">   </w:t>
      </w:r>
      <w:r w:rsidRPr="00C8027D" w:rsidR="00656A30">
        <w:rPr>
          <w:rFonts w:ascii="Times New Roman" w:hAnsi="Times New Roman" w:cs="Times New Roman"/>
          <w:sz w:val="26"/>
          <w:szCs w:val="26"/>
        </w:rPr>
        <w:t xml:space="preserve"> </w:t>
      </w:r>
      <w:r w:rsidR="00305B91">
        <w:rPr>
          <w:rFonts w:ascii="Times New Roman" w:hAnsi="Times New Roman" w:cs="Times New Roman"/>
          <w:sz w:val="26"/>
          <w:szCs w:val="26"/>
        </w:rPr>
        <w:t>23</w:t>
      </w:r>
      <w:r w:rsidRPr="00C8027D" w:rsidR="00B14CAF">
        <w:rPr>
          <w:rFonts w:ascii="Times New Roman" w:hAnsi="Times New Roman" w:cs="Times New Roman"/>
          <w:sz w:val="26"/>
          <w:szCs w:val="26"/>
        </w:rPr>
        <w:t xml:space="preserve"> сентября</w:t>
      </w:r>
      <w:r w:rsidRPr="00C8027D"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056EA9">
        <w:rPr>
          <w:rFonts w:ascii="Times New Roman" w:hAnsi="Times New Roman" w:cs="Times New Roman"/>
          <w:sz w:val="26"/>
          <w:szCs w:val="26"/>
        </w:rPr>
        <w:t>202</w:t>
      </w:r>
      <w:r w:rsidRPr="00C8027D" w:rsidR="0032318F">
        <w:rPr>
          <w:rFonts w:ascii="Times New Roman" w:hAnsi="Times New Roman" w:cs="Times New Roman"/>
          <w:sz w:val="26"/>
          <w:szCs w:val="26"/>
        </w:rPr>
        <w:t>5</w:t>
      </w:r>
      <w:r w:rsidRPr="00C8027D" w:rsidR="00085671">
        <w:rPr>
          <w:rFonts w:ascii="Times New Roman" w:hAnsi="Times New Roman" w:cs="Times New Roman"/>
          <w:sz w:val="26"/>
          <w:szCs w:val="26"/>
        </w:rPr>
        <w:t xml:space="preserve"> </w:t>
      </w:r>
      <w:r w:rsidRPr="00C8027D">
        <w:rPr>
          <w:rFonts w:ascii="Times New Roman" w:hAnsi="Times New Roman" w:cs="Times New Roman"/>
          <w:sz w:val="26"/>
          <w:szCs w:val="26"/>
        </w:rPr>
        <w:t>года</w:t>
      </w:r>
      <w:r w:rsidRPr="00C8027D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C8027D" w:rsidP="00D323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615A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М</w:t>
      </w:r>
      <w:r w:rsidRPr="00C8027D" w:rsidR="003C2AC8">
        <w:rPr>
          <w:rFonts w:ascii="Times New Roman" w:hAnsi="Times New Roman" w:cs="Times New Roman"/>
          <w:sz w:val="26"/>
          <w:szCs w:val="26"/>
        </w:rPr>
        <w:t>ир</w:t>
      </w:r>
      <w:r w:rsidRPr="00C8027D" w:rsidR="0079244B">
        <w:rPr>
          <w:rFonts w:ascii="Times New Roman" w:hAnsi="Times New Roman" w:cs="Times New Roman"/>
          <w:sz w:val="26"/>
          <w:szCs w:val="26"/>
        </w:rPr>
        <w:t xml:space="preserve">овой судья </w:t>
      </w:r>
      <w:r w:rsidRPr="00C8027D" w:rsidR="0032318F">
        <w:rPr>
          <w:rFonts w:ascii="Times New Roman" w:hAnsi="Times New Roman" w:cs="Times New Roman"/>
          <w:sz w:val="26"/>
          <w:szCs w:val="26"/>
        </w:rPr>
        <w:t xml:space="preserve">судебного участка № </w:t>
      </w:r>
      <w:r w:rsidRPr="00C8027D" w:rsidR="00B14CAF">
        <w:rPr>
          <w:rFonts w:ascii="Times New Roman" w:hAnsi="Times New Roman" w:cs="Times New Roman"/>
          <w:sz w:val="26"/>
          <w:szCs w:val="26"/>
        </w:rPr>
        <w:t>1</w:t>
      </w:r>
      <w:r w:rsidRPr="00C8027D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C8027D" w:rsidR="002F641F">
        <w:rPr>
          <w:rFonts w:ascii="Times New Roman" w:hAnsi="Times New Roman" w:cs="Times New Roman"/>
          <w:sz w:val="26"/>
          <w:szCs w:val="26"/>
        </w:rPr>
        <w:t xml:space="preserve">-Мансийского автономного округа – </w:t>
      </w:r>
      <w:r w:rsidRPr="00C8027D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C8027D" w:rsidR="00B14CAF">
        <w:rPr>
          <w:rFonts w:ascii="Times New Roman" w:hAnsi="Times New Roman" w:cs="Times New Roman"/>
          <w:sz w:val="26"/>
          <w:szCs w:val="26"/>
        </w:rPr>
        <w:t>Олькова Н.В</w:t>
      </w:r>
      <w:r w:rsidRPr="00C8027D" w:rsidR="0032318F">
        <w:rPr>
          <w:rFonts w:ascii="Times New Roman" w:hAnsi="Times New Roman" w:cs="Times New Roman"/>
          <w:sz w:val="26"/>
          <w:szCs w:val="26"/>
        </w:rPr>
        <w:t xml:space="preserve">. </w:t>
      </w:r>
      <w:r w:rsidRPr="00C8027D" w:rsidR="0079244B">
        <w:rPr>
          <w:rFonts w:ascii="Times New Roman" w:hAnsi="Times New Roman" w:cs="Times New Roman"/>
          <w:sz w:val="26"/>
          <w:szCs w:val="26"/>
        </w:rPr>
        <w:t>(</w:t>
      </w:r>
      <w:r w:rsidRPr="00C8027D" w:rsidR="003C2AC8">
        <w:rPr>
          <w:rFonts w:ascii="Times New Roman" w:hAnsi="Times New Roman" w:cs="Times New Roman"/>
          <w:sz w:val="26"/>
          <w:szCs w:val="26"/>
        </w:rPr>
        <w:t>628486</w:t>
      </w:r>
      <w:r w:rsidRPr="00C8027D" w:rsidR="00C577A0">
        <w:rPr>
          <w:rFonts w:ascii="Times New Roman" w:hAnsi="Times New Roman" w:cs="Times New Roman"/>
          <w:sz w:val="26"/>
          <w:szCs w:val="26"/>
        </w:rPr>
        <w:t>,</w:t>
      </w:r>
      <w:r w:rsidRPr="00C8027D"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DB53F4">
        <w:rPr>
          <w:rFonts w:ascii="Times New Roman" w:hAnsi="Times New Roman" w:cs="Times New Roman"/>
          <w:sz w:val="26"/>
          <w:szCs w:val="26"/>
        </w:rPr>
        <w:t>Ханты-Мансийский автономный округ – Югра</w:t>
      </w:r>
      <w:r w:rsidRPr="00C8027D" w:rsidR="00CB0170">
        <w:rPr>
          <w:rFonts w:ascii="Times New Roman" w:hAnsi="Times New Roman" w:cs="Times New Roman"/>
          <w:sz w:val="26"/>
          <w:szCs w:val="26"/>
        </w:rPr>
        <w:t xml:space="preserve">, </w:t>
      </w:r>
      <w:r w:rsidRPr="00C8027D" w:rsidR="00352768">
        <w:rPr>
          <w:rFonts w:ascii="Times New Roman" w:hAnsi="Times New Roman" w:cs="Times New Roman"/>
          <w:sz w:val="26"/>
          <w:szCs w:val="26"/>
        </w:rPr>
        <w:t>г. Когалым</w:t>
      </w:r>
      <w:r w:rsidRPr="00C8027D" w:rsidR="00C577A0">
        <w:rPr>
          <w:rFonts w:ascii="Times New Roman" w:hAnsi="Times New Roman" w:cs="Times New Roman"/>
          <w:sz w:val="26"/>
          <w:szCs w:val="26"/>
        </w:rPr>
        <w:t>,</w:t>
      </w:r>
      <w:r w:rsidRPr="00C8027D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C8027D" w:rsidR="00C577A0">
        <w:rPr>
          <w:rFonts w:ascii="Times New Roman" w:hAnsi="Times New Roman" w:cs="Times New Roman"/>
          <w:sz w:val="26"/>
          <w:szCs w:val="26"/>
        </w:rPr>
        <w:t>,</w:t>
      </w:r>
      <w:r w:rsidRPr="00C8027D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6A2A9D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рассмотрев дел</w:t>
      </w:r>
      <w:r w:rsidRPr="00C8027D" w:rsidR="00900E37">
        <w:rPr>
          <w:rFonts w:ascii="Times New Roman" w:hAnsi="Times New Roman" w:cs="Times New Roman"/>
          <w:sz w:val="26"/>
          <w:szCs w:val="26"/>
        </w:rPr>
        <w:t>о</w:t>
      </w:r>
      <w:r w:rsidRPr="00C8027D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="00305B91">
        <w:rPr>
          <w:rFonts w:ascii="Times New Roman" w:hAnsi="Times New Roman" w:cs="Times New Roman"/>
          <w:sz w:val="26"/>
          <w:szCs w:val="26"/>
        </w:rPr>
        <w:t>Лучкиной Ольги Михайловны</w:t>
      </w:r>
      <w:r w:rsidRPr="00C8027D" w:rsidR="003D4A7D">
        <w:rPr>
          <w:rFonts w:ascii="Times New Roman" w:hAnsi="Times New Roman" w:cs="Times New Roman"/>
          <w:sz w:val="26"/>
          <w:szCs w:val="26"/>
        </w:rPr>
        <w:t xml:space="preserve">, </w:t>
      </w:r>
      <w:r w:rsidR="00976653">
        <w:rPr>
          <w:rFonts w:ascii="Times New Roman" w:hAnsi="Times New Roman" w:cs="Times New Roman"/>
          <w:sz w:val="26"/>
          <w:szCs w:val="26"/>
        </w:rPr>
        <w:t>*</w:t>
      </w:r>
      <w:r w:rsidRPr="00C8027D" w:rsidR="0079244B">
        <w:rPr>
          <w:rFonts w:ascii="Times New Roman" w:hAnsi="Times New Roman" w:cs="Times New Roman"/>
          <w:sz w:val="26"/>
          <w:szCs w:val="26"/>
        </w:rPr>
        <w:t xml:space="preserve"> 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C8027D" w:rsidR="00D00687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C8027D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C8027D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C8027D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C8027D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B65EA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C8027D" w:rsidP="00D3237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C8027D" w:rsidP="00D3237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5111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Лучкина О.М.</w:t>
      </w:r>
      <w:r w:rsidRPr="00C8027D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C8027D" w:rsidR="00FD0773">
        <w:rPr>
          <w:rFonts w:ascii="Times New Roman" w:hAnsi="Times New Roman" w:cs="Times New Roman"/>
          <w:sz w:val="26"/>
          <w:szCs w:val="26"/>
        </w:rPr>
        <w:t>директором</w:t>
      </w:r>
      <w:r w:rsidRPr="00C8027D" w:rsidR="002D1E7E">
        <w:rPr>
          <w:rFonts w:ascii="Times New Roman" w:hAnsi="Times New Roman" w:cs="Times New Roman"/>
          <w:sz w:val="26"/>
          <w:szCs w:val="26"/>
        </w:rPr>
        <w:t xml:space="preserve"> </w:t>
      </w:r>
      <w:r w:rsidRPr="00305B91">
        <w:rPr>
          <w:rFonts w:ascii="Times New Roman" w:hAnsi="Times New Roman" w:cs="Times New Roman"/>
          <w:sz w:val="26"/>
          <w:szCs w:val="26"/>
        </w:rPr>
        <w:t>ООО «Маргай»</w:t>
      </w:r>
      <w:r w:rsidRPr="00C8027D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C8027D" w:rsidR="00FD0F90">
        <w:rPr>
          <w:rFonts w:ascii="Times New Roman" w:hAnsi="Times New Roman" w:cs="Times New Roman"/>
          <w:sz w:val="26"/>
          <w:szCs w:val="26"/>
        </w:rPr>
        <w:t>действующ</w:t>
      </w:r>
      <w:r w:rsidRPr="00C8027D" w:rsidR="00FD0773">
        <w:rPr>
          <w:rFonts w:ascii="Times New Roman" w:hAnsi="Times New Roman" w:cs="Times New Roman"/>
          <w:sz w:val="26"/>
          <w:szCs w:val="26"/>
        </w:rPr>
        <w:t>ая</w:t>
      </w:r>
      <w:r w:rsidRPr="00C8027D" w:rsidR="00FD0F90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C8027D" w:rsidR="00552BF4">
        <w:rPr>
          <w:rFonts w:ascii="Times New Roman" w:hAnsi="Times New Roman" w:cs="Times New Roman"/>
          <w:sz w:val="26"/>
          <w:szCs w:val="26"/>
        </w:rPr>
        <w:t>до 24.00 часов 25.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C8027D" w:rsidR="00552BF4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 не исполнил</w:t>
      </w:r>
      <w:r w:rsidRPr="00C8027D" w:rsidR="00FD0773">
        <w:rPr>
          <w:rFonts w:ascii="Times New Roman" w:hAnsi="Times New Roman" w:cs="Times New Roman"/>
          <w:sz w:val="26"/>
          <w:szCs w:val="26"/>
        </w:rPr>
        <w:t>а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, установленную пунктом 7 статьи 431 Налогового Кодекса Российской Федерации обязанность по представлению расчета по страховым взносам за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 года. Согласно пункту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 статьи 423 Кодекса </w:t>
      </w:r>
      <w:r>
        <w:rPr>
          <w:rFonts w:ascii="Times New Roman" w:hAnsi="Times New Roman" w:cs="Times New Roman"/>
          <w:sz w:val="26"/>
          <w:szCs w:val="26"/>
        </w:rPr>
        <w:t>отчетным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 периодом по страховым взносам признается </w:t>
      </w:r>
      <w:r>
        <w:rPr>
          <w:rFonts w:ascii="Times New Roman" w:hAnsi="Times New Roman" w:cs="Times New Roman"/>
          <w:sz w:val="26"/>
          <w:szCs w:val="26"/>
        </w:rPr>
        <w:t xml:space="preserve">первый квартал, полугодие, девять месяцев календарного года. 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Согласно пункту 7 статьи 431 Кодекса налогоплательщики представляют расчет по страховым взносам не позднее </w:t>
      </w:r>
      <w:r w:rsidRPr="00C8027D" w:rsidR="00B14CAF">
        <w:rPr>
          <w:rFonts w:ascii="Times New Roman" w:hAnsi="Times New Roman" w:cs="Times New Roman"/>
          <w:sz w:val="26"/>
          <w:szCs w:val="26"/>
        </w:rPr>
        <w:t>25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-гo числа месяца, следующего за расчетным (отчетным) периодом. Срок представления расчета по страховым взносам за </w:t>
      </w:r>
      <w:r w:rsidRPr="00785111">
        <w:rPr>
          <w:rFonts w:ascii="Times New Roman" w:hAnsi="Times New Roman" w:cs="Times New Roman"/>
          <w:sz w:val="26"/>
          <w:szCs w:val="26"/>
        </w:rPr>
        <w:t xml:space="preserve">9 месяцев 2024 года 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– </w:t>
      </w:r>
      <w:r w:rsidRPr="00785111">
        <w:rPr>
          <w:rFonts w:ascii="Times New Roman" w:hAnsi="Times New Roman" w:cs="Times New Roman"/>
          <w:sz w:val="26"/>
          <w:szCs w:val="26"/>
        </w:rPr>
        <w:t>25.10.2024</w:t>
      </w:r>
      <w:r w:rsidRPr="00C8027D" w:rsidR="00552BF4">
        <w:rPr>
          <w:rFonts w:ascii="Times New Roman" w:hAnsi="Times New Roman" w:cs="Times New Roman"/>
          <w:sz w:val="26"/>
          <w:szCs w:val="26"/>
        </w:rPr>
        <w:t>. Дата совершения административного правонарушения – 26.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C8027D" w:rsidR="00552BF4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, время 00:01. Фактически расчет по страховым взносам за </w:t>
      </w:r>
      <w:r>
        <w:rPr>
          <w:rFonts w:ascii="Times New Roman" w:hAnsi="Times New Roman" w:cs="Times New Roman"/>
          <w:sz w:val="26"/>
          <w:szCs w:val="26"/>
        </w:rPr>
        <w:t>9 месяцев 2024 года не представлен.</w:t>
      </w:r>
    </w:p>
    <w:p w:rsidR="00B84632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Лучкина О.М.</w:t>
      </w:r>
      <w:r w:rsidRPr="00C8027D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0F11B7">
        <w:rPr>
          <w:rFonts w:ascii="Times New Roman" w:hAnsi="Times New Roman" w:cs="Times New Roman"/>
          <w:sz w:val="26"/>
          <w:szCs w:val="26"/>
        </w:rPr>
        <w:t>на рассмотрение дела не явил</w:t>
      </w:r>
      <w:r w:rsidRPr="00C8027D" w:rsidR="00FD0773">
        <w:rPr>
          <w:rFonts w:ascii="Times New Roman" w:hAnsi="Times New Roman" w:cs="Times New Roman"/>
          <w:sz w:val="26"/>
          <w:szCs w:val="26"/>
        </w:rPr>
        <w:t>ась</w:t>
      </w:r>
      <w:r w:rsidRPr="00C8027D" w:rsidR="000F11B7">
        <w:rPr>
          <w:rFonts w:ascii="Times New Roman" w:hAnsi="Times New Roman" w:cs="Times New Roman"/>
          <w:sz w:val="26"/>
          <w:szCs w:val="26"/>
        </w:rPr>
        <w:t>, о времени и месте расс</w:t>
      </w:r>
      <w:r w:rsidRPr="00C8027D" w:rsidR="004C4C1E">
        <w:rPr>
          <w:rFonts w:ascii="Times New Roman" w:hAnsi="Times New Roman" w:cs="Times New Roman"/>
          <w:sz w:val="26"/>
          <w:szCs w:val="26"/>
        </w:rPr>
        <w:t>мотрения дела надлежаще извещен</w:t>
      </w:r>
      <w:r w:rsidRPr="00C8027D" w:rsidR="00FD0773">
        <w:rPr>
          <w:rFonts w:ascii="Times New Roman" w:hAnsi="Times New Roman" w:cs="Times New Roman"/>
          <w:sz w:val="26"/>
          <w:szCs w:val="26"/>
        </w:rPr>
        <w:t>а</w:t>
      </w:r>
      <w:r w:rsidRPr="00C8027D" w:rsidR="004C4C1E">
        <w:rPr>
          <w:rFonts w:ascii="Times New Roman" w:hAnsi="Times New Roman" w:cs="Times New Roman"/>
          <w:sz w:val="26"/>
          <w:szCs w:val="26"/>
        </w:rPr>
        <w:t>,</w:t>
      </w:r>
      <w:r w:rsidRPr="00C8027D"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E072AF">
        <w:rPr>
          <w:rFonts w:ascii="Times New Roman" w:hAnsi="Times New Roman" w:cs="Times New Roman"/>
          <w:sz w:val="26"/>
          <w:szCs w:val="26"/>
        </w:rPr>
        <w:t>п</w:t>
      </w:r>
      <w:r w:rsidRPr="00C8027D" w:rsidR="000F11B7">
        <w:rPr>
          <w:rFonts w:ascii="Times New Roman" w:hAnsi="Times New Roman" w:cs="Times New Roman"/>
          <w:sz w:val="26"/>
          <w:szCs w:val="26"/>
        </w:rPr>
        <w:t>ри таких обстоятельствах, в соответствии с ч. 2 ст. 25.1 КоАП РФ, мировой судья считает возможным рассмотреть дело в отсут</w:t>
      </w:r>
      <w:r w:rsidRPr="00C8027D" w:rsidR="00FD0773">
        <w:rPr>
          <w:rFonts w:ascii="Times New Roman" w:hAnsi="Times New Roman" w:cs="Times New Roman"/>
          <w:sz w:val="26"/>
          <w:szCs w:val="26"/>
        </w:rPr>
        <w:t>ствие не явившейся</w:t>
      </w:r>
      <w:r w:rsidRPr="00C8027D" w:rsidR="000F11B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Лучкин</w:t>
      </w:r>
      <w:r w:rsidR="00785111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О.М.</w:t>
      </w:r>
      <w:r w:rsidRPr="00C8027D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45331A" w:rsidRPr="00C8027D" w:rsidP="00D323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за </w:t>
      </w:r>
      <w:r w:rsidRPr="00C8027D">
        <w:rPr>
          <w:rFonts w:ascii="Times New Roman" w:hAnsi="Times New Roman" w:cs="Times New Roman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491142" w:rsidRPr="00C8027D" w:rsidP="00D323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C8027D">
        <w:rPr>
          <w:rFonts w:ascii="Times New Roman" w:hAnsi="Times New Roman" w:cs="Times New Roman"/>
          <w:sz w:val="26"/>
          <w:szCs w:val="26"/>
        </w:rPr>
        <w:t xml:space="preserve"> </w:t>
      </w:r>
      <w:r w:rsidR="00305B91">
        <w:rPr>
          <w:rFonts w:ascii="Times New Roman" w:hAnsi="Times New Roman" w:cs="Times New Roman"/>
          <w:sz w:val="26"/>
          <w:szCs w:val="26"/>
        </w:rPr>
        <w:t>Лучкин</w:t>
      </w:r>
      <w:r w:rsidR="003167A6">
        <w:rPr>
          <w:rFonts w:ascii="Times New Roman" w:hAnsi="Times New Roman" w:cs="Times New Roman"/>
          <w:sz w:val="26"/>
          <w:szCs w:val="26"/>
        </w:rPr>
        <w:t>ой</w:t>
      </w:r>
      <w:r w:rsidR="00305B91">
        <w:rPr>
          <w:rFonts w:ascii="Times New Roman" w:hAnsi="Times New Roman" w:cs="Times New Roman"/>
          <w:sz w:val="26"/>
          <w:szCs w:val="26"/>
        </w:rPr>
        <w:t xml:space="preserve"> О.М.</w:t>
      </w:r>
      <w:r w:rsidRPr="00C8027D">
        <w:rPr>
          <w:rFonts w:ascii="Times New Roman" w:hAnsi="Times New Roman" w:cs="Times New Roman"/>
          <w:sz w:val="26"/>
          <w:szCs w:val="26"/>
        </w:rPr>
        <w:t xml:space="preserve"> 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C8027D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C8027D">
        <w:rPr>
          <w:rFonts w:ascii="Times New Roman" w:hAnsi="Times New Roman" w:cs="Times New Roman"/>
          <w:sz w:val="26"/>
          <w:szCs w:val="26"/>
        </w:rPr>
        <w:t>№</w:t>
      </w:r>
      <w:r w:rsidRPr="00C8027D" w:rsidR="002D16E3">
        <w:rPr>
          <w:rFonts w:ascii="Times New Roman" w:hAnsi="Times New Roman" w:cs="Times New Roman"/>
          <w:sz w:val="26"/>
          <w:szCs w:val="26"/>
        </w:rPr>
        <w:t>86172</w:t>
      </w:r>
      <w:r w:rsidRPr="00C8027D" w:rsidR="00AA2C84">
        <w:rPr>
          <w:rFonts w:ascii="Times New Roman" w:hAnsi="Times New Roman" w:cs="Times New Roman"/>
          <w:sz w:val="26"/>
          <w:szCs w:val="26"/>
        </w:rPr>
        <w:t>5</w:t>
      </w:r>
      <w:r w:rsidR="003167A6">
        <w:rPr>
          <w:rFonts w:ascii="Times New Roman" w:hAnsi="Times New Roman" w:cs="Times New Roman"/>
          <w:sz w:val="26"/>
          <w:szCs w:val="26"/>
        </w:rPr>
        <w:t>157</w:t>
      </w:r>
      <w:r w:rsidRPr="00C8027D" w:rsidR="0045331A">
        <w:rPr>
          <w:rFonts w:ascii="Times New Roman" w:hAnsi="Times New Roman" w:cs="Times New Roman"/>
          <w:sz w:val="26"/>
          <w:szCs w:val="26"/>
        </w:rPr>
        <w:t>00</w:t>
      </w:r>
      <w:r w:rsidR="003167A6">
        <w:rPr>
          <w:rFonts w:ascii="Times New Roman" w:hAnsi="Times New Roman" w:cs="Times New Roman"/>
          <w:sz w:val="26"/>
          <w:szCs w:val="26"/>
        </w:rPr>
        <w:t>0708</w:t>
      </w:r>
      <w:r w:rsidRPr="00C8027D" w:rsidR="0045331A">
        <w:rPr>
          <w:rFonts w:ascii="Times New Roman" w:hAnsi="Times New Roman" w:cs="Times New Roman"/>
          <w:sz w:val="26"/>
          <w:szCs w:val="26"/>
        </w:rPr>
        <w:t xml:space="preserve">00002 </w:t>
      </w:r>
      <w:r w:rsidRPr="00C8027D" w:rsidR="00A614AC">
        <w:rPr>
          <w:rFonts w:ascii="Times New Roman" w:hAnsi="Times New Roman" w:cs="Times New Roman"/>
          <w:sz w:val="26"/>
          <w:szCs w:val="26"/>
        </w:rPr>
        <w:t>о</w:t>
      </w:r>
      <w:r w:rsidRPr="00C8027D">
        <w:rPr>
          <w:rFonts w:ascii="Times New Roman" w:hAnsi="Times New Roman" w:cs="Times New Roman"/>
          <w:color w:val="000000"/>
          <w:w w:val="103"/>
          <w:sz w:val="26"/>
          <w:szCs w:val="26"/>
        </w:rPr>
        <w:t>б адми</w:t>
      </w:r>
      <w:r w:rsidRPr="00C8027D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C8027D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3167A6">
        <w:rPr>
          <w:rFonts w:ascii="Times New Roman" w:hAnsi="Times New Roman" w:cs="Times New Roman"/>
          <w:color w:val="000000"/>
          <w:w w:val="103"/>
          <w:sz w:val="26"/>
          <w:szCs w:val="26"/>
        </w:rPr>
        <w:t>03</w:t>
      </w:r>
      <w:r w:rsidRPr="00C8027D" w:rsidR="00AA2C84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Pr="00C8027D" w:rsidR="00B14CAF">
        <w:rPr>
          <w:rFonts w:ascii="Times New Roman" w:hAnsi="Times New Roman" w:cs="Times New Roman"/>
          <w:color w:val="000000"/>
          <w:w w:val="103"/>
          <w:sz w:val="26"/>
          <w:szCs w:val="26"/>
        </w:rPr>
        <w:t>07</w:t>
      </w:r>
      <w:r w:rsidRPr="00C8027D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.20</w:t>
      </w:r>
      <w:r w:rsidRPr="00C8027D" w:rsidR="002D16E3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C8027D" w:rsidR="00AA2C84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Pr="00C8027D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C8027D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C8027D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C8027D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305B91">
        <w:rPr>
          <w:rFonts w:ascii="Times New Roman" w:hAnsi="Times New Roman" w:cs="Times New Roman"/>
          <w:sz w:val="26"/>
          <w:szCs w:val="26"/>
        </w:rPr>
        <w:t>Лучкин</w:t>
      </w:r>
      <w:r w:rsidR="003167A6">
        <w:rPr>
          <w:rFonts w:ascii="Times New Roman" w:hAnsi="Times New Roman" w:cs="Times New Roman"/>
          <w:sz w:val="26"/>
          <w:szCs w:val="26"/>
        </w:rPr>
        <w:t>ой</w:t>
      </w:r>
      <w:r w:rsidR="00305B91">
        <w:rPr>
          <w:rFonts w:ascii="Times New Roman" w:hAnsi="Times New Roman" w:cs="Times New Roman"/>
          <w:sz w:val="26"/>
          <w:szCs w:val="26"/>
        </w:rPr>
        <w:t xml:space="preserve"> О.М.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 </w:t>
      </w:r>
      <w:r w:rsidRPr="00C8027D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C8027D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C8027D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Pr="00C8027D" w:rsidR="00B14CAF">
        <w:rPr>
          <w:rFonts w:ascii="Times New Roman" w:hAnsi="Times New Roman" w:cs="Times New Roman"/>
          <w:sz w:val="26"/>
          <w:szCs w:val="26"/>
        </w:rPr>
        <w:t xml:space="preserve">уведомлением от </w:t>
      </w:r>
      <w:r w:rsidR="003167A6">
        <w:rPr>
          <w:rFonts w:ascii="Times New Roman" w:hAnsi="Times New Roman" w:cs="Times New Roman"/>
          <w:sz w:val="26"/>
          <w:szCs w:val="26"/>
        </w:rPr>
        <w:t>06</w:t>
      </w:r>
      <w:r w:rsidRPr="00C8027D" w:rsidR="00B14CAF">
        <w:rPr>
          <w:rFonts w:ascii="Times New Roman" w:hAnsi="Times New Roman" w:cs="Times New Roman"/>
          <w:sz w:val="26"/>
          <w:szCs w:val="26"/>
        </w:rPr>
        <w:t>.06.2025 №</w:t>
      </w:r>
      <w:r w:rsidR="003167A6">
        <w:rPr>
          <w:rFonts w:ascii="Times New Roman" w:hAnsi="Times New Roman" w:cs="Times New Roman"/>
          <w:sz w:val="26"/>
          <w:szCs w:val="26"/>
        </w:rPr>
        <w:t>86172515700070800001</w:t>
      </w:r>
      <w:r w:rsidRPr="00C8027D" w:rsidR="0020150B">
        <w:rPr>
          <w:rFonts w:ascii="Times New Roman" w:hAnsi="Times New Roman" w:cs="Times New Roman"/>
          <w:sz w:val="26"/>
          <w:szCs w:val="26"/>
        </w:rPr>
        <w:t>; копией списка почтовых отправлений; копией отчета об отслеживании отправления с почтовым идентификатором;</w:t>
      </w:r>
      <w:r w:rsidRPr="00C8027D" w:rsidR="00B14CAF">
        <w:rPr>
          <w:rFonts w:ascii="Times New Roman" w:hAnsi="Times New Roman" w:cs="Times New Roman"/>
          <w:sz w:val="26"/>
          <w:szCs w:val="26"/>
        </w:rPr>
        <w:t xml:space="preserve"> </w:t>
      </w:r>
      <w:r w:rsidR="003167A6">
        <w:rPr>
          <w:rFonts w:ascii="Times New Roman" w:hAnsi="Times New Roman" w:cs="Times New Roman"/>
          <w:sz w:val="26"/>
          <w:szCs w:val="26"/>
        </w:rPr>
        <w:t xml:space="preserve">справкой старшего государственного налогового инспектора отдела камеральных проверок №3 Межрайонной ИФНС России №11 Ханты-Мансийского автономного округа – </w:t>
      </w:r>
      <w:r w:rsidR="003167A6">
        <w:rPr>
          <w:rFonts w:ascii="Times New Roman" w:hAnsi="Times New Roman" w:cs="Times New Roman"/>
          <w:sz w:val="26"/>
          <w:szCs w:val="26"/>
        </w:rPr>
        <w:t>Югры</w:t>
      </w:r>
      <w:r w:rsidRPr="00C8027D" w:rsidR="0045331A">
        <w:rPr>
          <w:rFonts w:ascii="Times New Roman" w:hAnsi="Times New Roman" w:cs="Times New Roman"/>
          <w:sz w:val="26"/>
          <w:szCs w:val="26"/>
        </w:rPr>
        <w:t xml:space="preserve">; 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C8027D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 сведения о юридическом лице</w:t>
      </w:r>
      <w:r w:rsidRPr="00C8027D">
        <w:rPr>
          <w:rFonts w:ascii="Times New Roman" w:hAnsi="Times New Roman" w:cs="Times New Roman"/>
          <w:sz w:val="26"/>
          <w:szCs w:val="26"/>
        </w:rPr>
        <w:t xml:space="preserve"> </w:t>
      </w:r>
      <w:r w:rsidR="003167A6">
        <w:rPr>
          <w:rFonts w:ascii="Times New Roman" w:hAnsi="Times New Roman" w:cs="Times New Roman"/>
          <w:sz w:val="26"/>
          <w:szCs w:val="26"/>
        </w:rPr>
        <w:t>ООО «Маргай»</w:t>
      </w:r>
      <w:r w:rsidRPr="00C8027D" w:rsidR="000F11B7">
        <w:rPr>
          <w:rFonts w:ascii="Times New Roman" w:hAnsi="Times New Roman" w:cs="Times New Roman"/>
          <w:sz w:val="26"/>
          <w:szCs w:val="26"/>
        </w:rPr>
        <w:t>.</w:t>
      </w:r>
    </w:p>
    <w:p w:rsidR="00AE640C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C8027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C8027D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C8027D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305B91">
        <w:rPr>
          <w:rFonts w:ascii="Times New Roman" w:hAnsi="Times New Roman" w:cs="Times New Roman"/>
          <w:sz w:val="26"/>
          <w:szCs w:val="26"/>
        </w:rPr>
        <w:t>Лучкин</w:t>
      </w:r>
      <w:r w:rsidR="003167A6">
        <w:rPr>
          <w:rFonts w:ascii="Times New Roman" w:hAnsi="Times New Roman" w:cs="Times New Roman"/>
          <w:sz w:val="26"/>
          <w:szCs w:val="26"/>
        </w:rPr>
        <w:t>ой</w:t>
      </w:r>
      <w:r w:rsidR="00305B91">
        <w:rPr>
          <w:rFonts w:ascii="Times New Roman" w:hAnsi="Times New Roman" w:cs="Times New Roman"/>
          <w:sz w:val="26"/>
          <w:szCs w:val="26"/>
        </w:rPr>
        <w:t xml:space="preserve"> О.М.</w:t>
      </w:r>
      <w:r w:rsidRPr="00C8027D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C8027D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Обстоятельств</w:t>
      </w:r>
      <w:r w:rsidRPr="00C8027D" w:rsidR="00AE5C57">
        <w:rPr>
          <w:rFonts w:ascii="Times New Roman" w:hAnsi="Times New Roman" w:cs="Times New Roman"/>
          <w:sz w:val="26"/>
          <w:szCs w:val="26"/>
        </w:rPr>
        <w:t>,</w:t>
      </w:r>
      <w:r w:rsidRPr="00C8027D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305B91">
        <w:rPr>
          <w:rFonts w:ascii="Times New Roman" w:hAnsi="Times New Roman" w:cs="Times New Roman"/>
          <w:sz w:val="26"/>
          <w:szCs w:val="26"/>
        </w:rPr>
        <w:t>Лучкин</w:t>
      </w:r>
      <w:r w:rsidR="003167A6">
        <w:rPr>
          <w:rFonts w:ascii="Times New Roman" w:hAnsi="Times New Roman" w:cs="Times New Roman"/>
          <w:sz w:val="26"/>
          <w:szCs w:val="26"/>
        </w:rPr>
        <w:t>ой</w:t>
      </w:r>
      <w:r w:rsidR="00305B91">
        <w:rPr>
          <w:rFonts w:ascii="Times New Roman" w:hAnsi="Times New Roman" w:cs="Times New Roman"/>
          <w:sz w:val="26"/>
          <w:szCs w:val="26"/>
        </w:rPr>
        <w:t xml:space="preserve"> О.М.</w:t>
      </w:r>
      <w:r w:rsidRPr="00C8027D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C8027D">
        <w:rPr>
          <w:rFonts w:ascii="Times New Roman" w:hAnsi="Times New Roman" w:cs="Times New Roman"/>
          <w:sz w:val="26"/>
          <w:szCs w:val="26"/>
        </w:rPr>
        <w:t>адм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</w:t>
      </w:r>
      <w:r w:rsidRPr="00C8027D" w:rsidR="0045331A">
        <w:rPr>
          <w:rFonts w:ascii="Times New Roman" w:hAnsi="Times New Roman" w:cs="Times New Roman"/>
          <w:color w:val="000000"/>
          <w:sz w:val="26"/>
          <w:szCs w:val="26"/>
        </w:rPr>
        <w:t>её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 личности, </w:t>
      </w:r>
      <w:r w:rsidRPr="00C8027D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027D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C8027D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C8027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AE640C" w:rsidRPr="00C8027D" w:rsidP="00D3237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C8027D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C8027D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AE640C" w:rsidRPr="00C8027D" w:rsidP="00D3237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640C" w:rsidRPr="00C8027D" w:rsidP="00D32377">
      <w:pPr>
        <w:pStyle w:val="BodyText"/>
        <w:spacing w:after="0"/>
        <w:jc w:val="center"/>
        <w:rPr>
          <w:sz w:val="26"/>
          <w:szCs w:val="26"/>
        </w:rPr>
      </w:pPr>
      <w:r w:rsidRPr="00C8027D">
        <w:rPr>
          <w:sz w:val="26"/>
          <w:szCs w:val="26"/>
        </w:rPr>
        <w:t>ПОСТАНОВИЛ:</w:t>
      </w:r>
    </w:p>
    <w:p w:rsidR="00AE640C" w:rsidRPr="00C8027D" w:rsidP="00D32377">
      <w:pPr>
        <w:pStyle w:val="BodyText"/>
        <w:spacing w:after="0"/>
        <w:ind w:firstLine="567"/>
        <w:jc w:val="center"/>
        <w:rPr>
          <w:sz w:val="26"/>
          <w:szCs w:val="26"/>
        </w:rPr>
      </w:pPr>
    </w:p>
    <w:p w:rsidR="002D16E3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67A6">
        <w:rPr>
          <w:rFonts w:ascii="Times New Roman" w:hAnsi="Times New Roman" w:cs="Times New Roman"/>
          <w:sz w:val="26"/>
          <w:szCs w:val="26"/>
        </w:rPr>
        <w:t>Лучкин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3167A6">
        <w:rPr>
          <w:rFonts w:ascii="Times New Roman" w:hAnsi="Times New Roman" w:cs="Times New Roman"/>
          <w:sz w:val="26"/>
          <w:szCs w:val="26"/>
        </w:rPr>
        <w:t xml:space="preserve"> Ольг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3167A6">
        <w:rPr>
          <w:rFonts w:ascii="Times New Roman" w:hAnsi="Times New Roman" w:cs="Times New Roman"/>
          <w:sz w:val="26"/>
          <w:szCs w:val="26"/>
        </w:rPr>
        <w:t xml:space="preserve"> Михайловн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3167A6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32318F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Pr="00C8027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>виновн</w:t>
      </w:r>
      <w:r w:rsidRPr="00C8027D" w:rsidR="0045331A">
        <w:rPr>
          <w:rFonts w:ascii="Times New Roman" w:hAnsi="Times New Roman" w:cs="Times New Roman"/>
          <w:color w:val="000000"/>
          <w:spacing w:val="-3"/>
          <w:sz w:val="26"/>
          <w:szCs w:val="26"/>
        </w:rPr>
        <w:t>ой</w:t>
      </w:r>
      <w:r w:rsidRPr="00C8027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в совершении </w:t>
      </w:r>
      <w:r w:rsidRPr="00C8027D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C8027D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C8027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C8027D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</w:t>
      </w:r>
      <w:r w:rsidRPr="00C8027D" w:rsidR="0045331A">
        <w:rPr>
          <w:rFonts w:ascii="Times New Roman" w:hAnsi="Times New Roman" w:cs="Times New Roman"/>
          <w:color w:val="000000"/>
          <w:sz w:val="26"/>
          <w:szCs w:val="26"/>
        </w:rPr>
        <w:t>ей</w:t>
      </w:r>
      <w:r w:rsidRPr="00C8027D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C8027D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C8027D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D16E3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C802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8027D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C8027D" w:rsidR="0032318F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C8027D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702B6D" w:rsidRPr="00C8027D" w:rsidP="00D323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D16E3" w:rsidRPr="00C8027D" w:rsidP="00D323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2318F" w:rsidRPr="00C8027D" w:rsidP="00D32377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 </w:t>
      </w:r>
      <w:r w:rsidRPr="00C8027D" w:rsidR="007B1C3C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8027D" w:rsidR="00552BF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8027D" w:rsidR="00AA6E3A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Pr="00C8027D" w:rsidR="00B83181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</w:t>
      </w:r>
      <w:r w:rsidRPr="00C8027D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027D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C8027D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C8027D" w:rsidR="0085568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C8027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C8027D" w:rsidR="00B20D7C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C8027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027D" w:rsidR="0020150B">
        <w:rPr>
          <w:rFonts w:ascii="Times New Roman" w:hAnsi="Times New Roman" w:cs="Times New Roman"/>
          <w:color w:val="000000"/>
          <w:sz w:val="26"/>
          <w:szCs w:val="26"/>
        </w:rPr>
        <w:t>Н.В. Олькова</w:t>
      </w:r>
    </w:p>
    <w:p w:rsidR="00AA6E3A" w:rsidRPr="00C8027D" w:rsidP="00D32377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RPr="00C8027D" w:rsidP="00D32377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RPr="00C8027D" w:rsidP="00D32377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RPr="00C8027D" w:rsidP="00D32377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RPr="00C8027D" w:rsidP="00D32377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RPr="00C8027D" w:rsidP="00D32377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RPr="00C8027D" w:rsidP="00D32377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RPr="00C8027D" w:rsidP="00D323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04A9B"/>
    <w:rsid w:val="00020FF1"/>
    <w:rsid w:val="00040D88"/>
    <w:rsid w:val="00056EA9"/>
    <w:rsid w:val="00071876"/>
    <w:rsid w:val="00085671"/>
    <w:rsid w:val="000856DA"/>
    <w:rsid w:val="000A3416"/>
    <w:rsid w:val="000C60A0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737F0"/>
    <w:rsid w:val="001A4B76"/>
    <w:rsid w:val="001B7314"/>
    <w:rsid w:val="001E17A0"/>
    <w:rsid w:val="001E2669"/>
    <w:rsid w:val="001E3926"/>
    <w:rsid w:val="0020150B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D1E7E"/>
    <w:rsid w:val="002E188A"/>
    <w:rsid w:val="002E54C7"/>
    <w:rsid w:val="002F0D1E"/>
    <w:rsid w:val="002F290C"/>
    <w:rsid w:val="002F641F"/>
    <w:rsid w:val="002F7668"/>
    <w:rsid w:val="00305B91"/>
    <w:rsid w:val="003167A6"/>
    <w:rsid w:val="00322FE6"/>
    <w:rsid w:val="0032318F"/>
    <w:rsid w:val="00336D33"/>
    <w:rsid w:val="00337BC8"/>
    <w:rsid w:val="00352768"/>
    <w:rsid w:val="00377257"/>
    <w:rsid w:val="00392323"/>
    <w:rsid w:val="003B0477"/>
    <w:rsid w:val="003B331C"/>
    <w:rsid w:val="003C2AC8"/>
    <w:rsid w:val="003C70F3"/>
    <w:rsid w:val="003D4A7D"/>
    <w:rsid w:val="003E6D17"/>
    <w:rsid w:val="003F71DD"/>
    <w:rsid w:val="00406A22"/>
    <w:rsid w:val="00417042"/>
    <w:rsid w:val="00434F73"/>
    <w:rsid w:val="0045331A"/>
    <w:rsid w:val="00454C46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D6686"/>
    <w:rsid w:val="004E1CA2"/>
    <w:rsid w:val="00520894"/>
    <w:rsid w:val="005211C2"/>
    <w:rsid w:val="00543F1F"/>
    <w:rsid w:val="005444FA"/>
    <w:rsid w:val="00545A47"/>
    <w:rsid w:val="00547CFE"/>
    <w:rsid w:val="00550284"/>
    <w:rsid w:val="00552BF4"/>
    <w:rsid w:val="00563DE6"/>
    <w:rsid w:val="00592F20"/>
    <w:rsid w:val="005A45AD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56A30"/>
    <w:rsid w:val="00664E5B"/>
    <w:rsid w:val="00680B62"/>
    <w:rsid w:val="00683974"/>
    <w:rsid w:val="00685F87"/>
    <w:rsid w:val="00691806"/>
    <w:rsid w:val="00697C2B"/>
    <w:rsid w:val="006A2A9D"/>
    <w:rsid w:val="006A3420"/>
    <w:rsid w:val="006C1EC3"/>
    <w:rsid w:val="006D63F0"/>
    <w:rsid w:val="006E30DE"/>
    <w:rsid w:val="006F79B7"/>
    <w:rsid w:val="00702B6D"/>
    <w:rsid w:val="007040AC"/>
    <w:rsid w:val="00707A81"/>
    <w:rsid w:val="00715BF9"/>
    <w:rsid w:val="00743246"/>
    <w:rsid w:val="00754A60"/>
    <w:rsid w:val="00755A74"/>
    <w:rsid w:val="00757709"/>
    <w:rsid w:val="0076296E"/>
    <w:rsid w:val="00785111"/>
    <w:rsid w:val="00785BB3"/>
    <w:rsid w:val="0079244B"/>
    <w:rsid w:val="007B1C3C"/>
    <w:rsid w:val="007E5528"/>
    <w:rsid w:val="00800AF8"/>
    <w:rsid w:val="00802403"/>
    <w:rsid w:val="008163F4"/>
    <w:rsid w:val="00837D70"/>
    <w:rsid w:val="008416E0"/>
    <w:rsid w:val="00851153"/>
    <w:rsid w:val="00855680"/>
    <w:rsid w:val="008942D2"/>
    <w:rsid w:val="00900E37"/>
    <w:rsid w:val="00933987"/>
    <w:rsid w:val="00937520"/>
    <w:rsid w:val="00942BC2"/>
    <w:rsid w:val="0094540A"/>
    <w:rsid w:val="00946542"/>
    <w:rsid w:val="009701A8"/>
    <w:rsid w:val="00976653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614AC"/>
    <w:rsid w:val="00A818C3"/>
    <w:rsid w:val="00A940DA"/>
    <w:rsid w:val="00AA2C84"/>
    <w:rsid w:val="00AA53E7"/>
    <w:rsid w:val="00AA6E3A"/>
    <w:rsid w:val="00AB798D"/>
    <w:rsid w:val="00AC41BB"/>
    <w:rsid w:val="00AE5C57"/>
    <w:rsid w:val="00AE640C"/>
    <w:rsid w:val="00B119F8"/>
    <w:rsid w:val="00B14CAF"/>
    <w:rsid w:val="00B206FB"/>
    <w:rsid w:val="00B20D7C"/>
    <w:rsid w:val="00B4563E"/>
    <w:rsid w:val="00B53FB8"/>
    <w:rsid w:val="00B629F5"/>
    <w:rsid w:val="00B63E90"/>
    <w:rsid w:val="00B82CE8"/>
    <w:rsid w:val="00B83181"/>
    <w:rsid w:val="00B84632"/>
    <w:rsid w:val="00BB2710"/>
    <w:rsid w:val="00BC6326"/>
    <w:rsid w:val="00BE5A22"/>
    <w:rsid w:val="00BE7926"/>
    <w:rsid w:val="00BF1BDF"/>
    <w:rsid w:val="00BF4466"/>
    <w:rsid w:val="00BF611C"/>
    <w:rsid w:val="00C14183"/>
    <w:rsid w:val="00C412A7"/>
    <w:rsid w:val="00C577A0"/>
    <w:rsid w:val="00C8027D"/>
    <w:rsid w:val="00C82C3D"/>
    <w:rsid w:val="00C948B3"/>
    <w:rsid w:val="00CB0170"/>
    <w:rsid w:val="00CC2433"/>
    <w:rsid w:val="00CC40D9"/>
    <w:rsid w:val="00CC42D9"/>
    <w:rsid w:val="00CE5947"/>
    <w:rsid w:val="00CF3D10"/>
    <w:rsid w:val="00CF4CC0"/>
    <w:rsid w:val="00D00687"/>
    <w:rsid w:val="00D1184E"/>
    <w:rsid w:val="00D22578"/>
    <w:rsid w:val="00D32303"/>
    <w:rsid w:val="00D32377"/>
    <w:rsid w:val="00D4401A"/>
    <w:rsid w:val="00D518A1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E03AB4"/>
    <w:rsid w:val="00E072AF"/>
    <w:rsid w:val="00E106FD"/>
    <w:rsid w:val="00E17C4D"/>
    <w:rsid w:val="00E2284E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523A"/>
    <w:rsid w:val="00F45F99"/>
    <w:rsid w:val="00F53F3D"/>
    <w:rsid w:val="00F56D76"/>
    <w:rsid w:val="00F62BA9"/>
    <w:rsid w:val="00F85ED8"/>
    <w:rsid w:val="00F905FC"/>
    <w:rsid w:val="00FA5774"/>
    <w:rsid w:val="00FB3D1E"/>
    <w:rsid w:val="00FC11EC"/>
    <w:rsid w:val="00FD0773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174EE-DDCF-4C5C-A179-7E4902CA7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