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833" w:rsidRPr="00534833" w:rsidP="00263DE8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34833">
        <w:rPr>
          <w:sz w:val="25"/>
          <w:szCs w:val="25"/>
        </w:rPr>
        <w:t>УИД: 86</w:t>
      </w:r>
      <w:r w:rsidRPr="00534833">
        <w:rPr>
          <w:sz w:val="25"/>
          <w:szCs w:val="25"/>
          <w:lang w:val="en-US"/>
        </w:rPr>
        <w:t>MS</w:t>
      </w:r>
      <w:r w:rsidRPr="00534833">
        <w:rPr>
          <w:sz w:val="25"/>
          <w:szCs w:val="25"/>
        </w:rPr>
        <w:t>0023-01-2023-</w:t>
      </w:r>
      <w:r w:rsidRPr="00534833" w:rsidR="00ED317E">
        <w:rPr>
          <w:sz w:val="25"/>
          <w:szCs w:val="25"/>
        </w:rPr>
        <w:t>00</w:t>
      </w:r>
      <w:r w:rsidR="00C74CE1">
        <w:rPr>
          <w:sz w:val="25"/>
          <w:szCs w:val="25"/>
        </w:rPr>
        <w:t>0320</w:t>
      </w:r>
      <w:r w:rsidRPr="00534833">
        <w:rPr>
          <w:sz w:val="25"/>
          <w:szCs w:val="25"/>
        </w:rPr>
        <w:t>-</w:t>
      </w:r>
      <w:r w:rsidR="00C74CE1">
        <w:rPr>
          <w:sz w:val="25"/>
          <w:szCs w:val="25"/>
        </w:rPr>
        <w:t>62</w:t>
      </w:r>
    </w:p>
    <w:p w:rsidR="009C3D1A" w:rsidRPr="00534833" w:rsidP="009C3D1A">
      <w:pPr>
        <w:pStyle w:val="Subtitle"/>
        <w:ind w:firstLine="709"/>
        <w:rPr>
          <w:sz w:val="25"/>
          <w:szCs w:val="25"/>
        </w:rPr>
      </w:pPr>
      <w:r w:rsidRPr="00534833">
        <w:rPr>
          <w:sz w:val="25"/>
          <w:szCs w:val="25"/>
        </w:rPr>
        <w:t>ПОСТАНОВЛЕНИЕ № 5-</w:t>
      </w:r>
      <w:r w:rsidR="00C74CE1">
        <w:rPr>
          <w:sz w:val="25"/>
          <w:szCs w:val="25"/>
        </w:rPr>
        <w:t>106</w:t>
      </w:r>
      <w:r w:rsidRPr="00534833">
        <w:rPr>
          <w:sz w:val="25"/>
          <w:szCs w:val="25"/>
        </w:rPr>
        <w:t>-2301/202</w:t>
      </w:r>
      <w:r w:rsidR="00C74CE1">
        <w:rPr>
          <w:sz w:val="25"/>
          <w:szCs w:val="25"/>
        </w:rPr>
        <w:t>5</w:t>
      </w:r>
    </w:p>
    <w:p w:rsidR="009C3D1A" w:rsidRPr="00534833" w:rsidP="009C3D1A">
      <w:pPr>
        <w:pStyle w:val="Subtitle"/>
        <w:ind w:firstLine="709"/>
        <w:rPr>
          <w:sz w:val="25"/>
          <w:szCs w:val="25"/>
        </w:rPr>
      </w:pPr>
      <w:r w:rsidRPr="00534833">
        <w:rPr>
          <w:sz w:val="25"/>
          <w:szCs w:val="25"/>
        </w:rPr>
        <w:t>по делу об административном правонарушении</w:t>
      </w:r>
    </w:p>
    <w:p w:rsidR="009C3D1A" w:rsidRPr="00534833" w:rsidP="009C3D1A">
      <w:pPr>
        <w:pStyle w:val="Subtitle"/>
        <w:ind w:firstLine="709"/>
        <w:rPr>
          <w:sz w:val="25"/>
          <w:szCs w:val="25"/>
        </w:rPr>
      </w:pPr>
    </w:p>
    <w:p w:rsidR="009C3D1A" w:rsidRPr="00534833" w:rsidP="009C3D1A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534833">
        <w:rPr>
          <w:color w:val="000000"/>
          <w:spacing w:val="-9"/>
          <w:sz w:val="25"/>
          <w:szCs w:val="25"/>
        </w:rPr>
        <w:t>2</w:t>
      </w:r>
      <w:r w:rsidR="00C74CE1">
        <w:rPr>
          <w:color w:val="000000"/>
          <w:spacing w:val="-9"/>
          <w:sz w:val="25"/>
          <w:szCs w:val="25"/>
        </w:rPr>
        <w:t>6</w:t>
      </w:r>
      <w:r w:rsidRPr="00534833">
        <w:rPr>
          <w:color w:val="000000"/>
          <w:spacing w:val="-9"/>
          <w:sz w:val="25"/>
          <w:szCs w:val="25"/>
        </w:rPr>
        <w:t xml:space="preserve"> </w:t>
      </w:r>
      <w:r w:rsidR="00C74CE1">
        <w:rPr>
          <w:color w:val="000000"/>
          <w:spacing w:val="-9"/>
          <w:sz w:val="25"/>
          <w:szCs w:val="25"/>
        </w:rPr>
        <w:t>февраля</w:t>
      </w:r>
      <w:r w:rsidRPr="00534833" w:rsidR="008720B6">
        <w:rPr>
          <w:color w:val="000000"/>
          <w:spacing w:val="-9"/>
          <w:sz w:val="25"/>
          <w:szCs w:val="25"/>
        </w:rPr>
        <w:t xml:space="preserve"> 202</w:t>
      </w:r>
      <w:r w:rsidR="00C74CE1">
        <w:rPr>
          <w:color w:val="000000"/>
          <w:spacing w:val="-9"/>
          <w:sz w:val="25"/>
          <w:szCs w:val="25"/>
        </w:rPr>
        <w:t>5</w:t>
      </w:r>
      <w:r w:rsidRPr="00534833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  </w:t>
      </w:r>
      <w:r w:rsidRPr="00534833" w:rsidR="009978E7">
        <w:rPr>
          <w:color w:val="000000"/>
          <w:spacing w:val="-9"/>
          <w:sz w:val="25"/>
          <w:szCs w:val="25"/>
        </w:rPr>
        <w:t xml:space="preserve">                  </w:t>
      </w:r>
      <w:r w:rsidRPr="00534833">
        <w:rPr>
          <w:color w:val="000000"/>
          <w:spacing w:val="-9"/>
          <w:sz w:val="25"/>
          <w:szCs w:val="25"/>
        </w:rPr>
        <w:t xml:space="preserve"> </w:t>
      </w:r>
      <w:r w:rsidRPr="00534833" w:rsidR="009E56CD">
        <w:rPr>
          <w:color w:val="000000"/>
          <w:spacing w:val="-9"/>
          <w:sz w:val="25"/>
          <w:szCs w:val="25"/>
        </w:rPr>
        <w:t xml:space="preserve">        </w:t>
      </w:r>
      <w:r w:rsidR="00534833">
        <w:rPr>
          <w:color w:val="000000"/>
          <w:spacing w:val="-9"/>
          <w:sz w:val="25"/>
          <w:szCs w:val="25"/>
        </w:rPr>
        <w:t xml:space="preserve">        </w:t>
      </w:r>
      <w:r w:rsidRPr="00534833">
        <w:rPr>
          <w:color w:val="000000"/>
          <w:spacing w:val="-9"/>
          <w:sz w:val="25"/>
          <w:szCs w:val="25"/>
        </w:rPr>
        <w:t>город Покачи</w:t>
      </w:r>
    </w:p>
    <w:p w:rsidR="009C3D1A" w:rsidRPr="00534833" w:rsidP="009C3D1A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9C3D1A" w:rsidRPr="00534833" w:rsidP="009C3D1A">
      <w:pPr>
        <w:ind w:firstLine="720"/>
        <w:jc w:val="both"/>
        <w:rPr>
          <w:sz w:val="25"/>
          <w:szCs w:val="25"/>
        </w:rPr>
      </w:pPr>
      <w:r w:rsidRPr="00534833">
        <w:rPr>
          <w:sz w:val="25"/>
          <w:szCs w:val="25"/>
        </w:rPr>
        <w:t>Мировой судья судебного участка № 1 Нижн</w:t>
      </w:r>
      <w:r w:rsidRPr="00534833" w:rsidR="009978E7">
        <w:rPr>
          <w:sz w:val="25"/>
          <w:szCs w:val="25"/>
        </w:rPr>
        <w:t xml:space="preserve">евартовского судебного района </w:t>
      </w:r>
      <w:r w:rsidRPr="00534833">
        <w:rPr>
          <w:sz w:val="25"/>
          <w:szCs w:val="25"/>
        </w:rPr>
        <w:t>Ханты-Мансийского автономного округа - Югры Янбаева Г.Х. (ХМАО - Югра, г. Покачи, пер. Майский, дом № 2),</w:t>
      </w:r>
    </w:p>
    <w:p w:rsidR="00135860" w:rsidRPr="00534833" w:rsidP="00135860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534833" w:rsidR="006B1626">
        <w:rPr>
          <w:sz w:val="25"/>
          <w:szCs w:val="25"/>
        </w:rPr>
        <w:t>Почаева Н.А</w:t>
      </w:r>
      <w:r w:rsidRPr="00534833">
        <w:rPr>
          <w:sz w:val="25"/>
          <w:szCs w:val="25"/>
        </w:rPr>
        <w:t>.,</w:t>
      </w:r>
    </w:p>
    <w:p w:rsidR="009E56CD" w:rsidP="00534833">
      <w:pPr>
        <w:ind w:firstLine="720"/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534833" w:rsidR="0038057A">
        <w:rPr>
          <w:sz w:val="25"/>
          <w:szCs w:val="25"/>
        </w:rPr>
        <w:t>председателя</w:t>
      </w:r>
      <w:r w:rsidRPr="00534833" w:rsidR="006B1626">
        <w:rPr>
          <w:sz w:val="25"/>
          <w:szCs w:val="25"/>
        </w:rPr>
        <w:t xml:space="preserve"> правления</w:t>
      </w:r>
      <w:r w:rsidRPr="00534833" w:rsidR="0038057A">
        <w:rPr>
          <w:sz w:val="25"/>
          <w:szCs w:val="25"/>
        </w:rPr>
        <w:t xml:space="preserve"> ГАРАЖНО-СТРОИТЕЛЬНОГО КООПЕРАТИВА «</w:t>
      </w:r>
      <w:r w:rsidRPr="00534833" w:rsidR="006B1626">
        <w:rPr>
          <w:sz w:val="25"/>
          <w:szCs w:val="25"/>
        </w:rPr>
        <w:t>КАПИТАЛ</w:t>
      </w:r>
      <w:r w:rsidRPr="00534833">
        <w:rPr>
          <w:sz w:val="25"/>
          <w:szCs w:val="25"/>
        </w:rPr>
        <w:t xml:space="preserve">» </w:t>
      </w:r>
      <w:r w:rsidRPr="00534833" w:rsidR="006B1626">
        <w:rPr>
          <w:sz w:val="25"/>
          <w:szCs w:val="25"/>
        </w:rPr>
        <w:t>Почаева Нурди Ахмадовича</w:t>
      </w:r>
      <w:r w:rsidRPr="00534833" w:rsidR="00950F43">
        <w:rPr>
          <w:sz w:val="25"/>
          <w:szCs w:val="25"/>
        </w:rPr>
        <w:t xml:space="preserve">, </w:t>
      </w:r>
      <w:r w:rsidR="00DF25B6">
        <w:rPr>
          <w:sz w:val="25"/>
          <w:szCs w:val="25"/>
        </w:rPr>
        <w:t>***</w:t>
      </w:r>
      <w:r w:rsidRPr="00534833">
        <w:rPr>
          <w:sz w:val="25"/>
          <w:szCs w:val="25"/>
        </w:rPr>
        <w:t xml:space="preserve"> привлекаемого к ответственности за совершение правонарушения, предусмотренного ст. 15.</w:t>
      </w:r>
      <w:r w:rsidR="009C2846">
        <w:rPr>
          <w:sz w:val="25"/>
          <w:szCs w:val="25"/>
        </w:rPr>
        <w:t>5</w:t>
      </w:r>
      <w:r w:rsidRPr="00534833">
        <w:rPr>
          <w:sz w:val="25"/>
          <w:szCs w:val="25"/>
        </w:rPr>
        <w:t xml:space="preserve"> Кодекса РФ об административных правонарушениях, ранее не привлекавшегося к административной ответственности за совершение однородных правонарушени</w:t>
      </w:r>
      <w:r w:rsidRPr="00534833">
        <w:rPr>
          <w:sz w:val="25"/>
          <w:szCs w:val="25"/>
        </w:rPr>
        <w:t xml:space="preserve">й, </w:t>
      </w:r>
    </w:p>
    <w:p w:rsidR="00534833" w:rsidRPr="00534833" w:rsidP="00534833">
      <w:pPr>
        <w:ind w:firstLine="720"/>
        <w:jc w:val="both"/>
        <w:rPr>
          <w:sz w:val="25"/>
          <w:szCs w:val="25"/>
        </w:rPr>
      </w:pPr>
    </w:p>
    <w:p w:rsidR="00CB09B2" w:rsidRPr="00534833" w:rsidP="00CB09B2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534833">
        <w:rPr>
          <w:color w:val="000000"/>
          <w:spacing w:val="-7"/>
          <w:w w:val="103"/>
          <w:sz w:val="25"/>
          <w:szCs w:val="25"/>
        </w:rPr>
        <w:t>УСТАНОВИЛ:</w:t>
      </w:r>
    </w:p>
    <w:p w:rsidR="00CB09B2" w:rsidRPr="00534833" w:rsidP="00CB09B2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135860" w:rsidRPr="00534833" w:rsidP="00135860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Почаев Н.А. </w:t>
      </w:r>
      <w:r w:rsidR="00597FAF">
        <w:rPr>
          <w:sz w:val="25"/>
          <w:szCs w:val="25"/>
        </w:rPr>
        <w:t xml:space="preserve">26 </w:t>
      </w:r>
      <w:r w:rsidR="00C74CE1">
        <w:rPr>
          <w:sz w:val="25"/>
          <w:szCs w:val="25"/>
        </w:rPr>
        <w:t>марта</w:t>
      </w:r>
      <w:r w:rsidR="00597FAF">
        <w:rPr>
          <w:sz w:val="25"/>
          <w:szCs w:val="25"/>
        </w:rPr>
        <w:t xml:space="preserve"> 2024</w:t>
      </w:r>
      <w:r w:rsidRPr="00534833">
        <w:rPr>
          <w:sz w:val="25"/>
          <w:szCs w:val="25"/>
        </w:rPr>
        <w:t xml:space="preserve"> года в 00 час. 01 мин. по адресу осуществления деятельности юридического лица совершил правонарушение, предусмотренное </w:t>
      </w:r>
      <w:r w:rsidR="009C2846">
        <w:rPr>
          <w:sz w:val="25"/>
          <w:szCs w:val="25"/>
        </w:rPr>
        <w:t>ст. 15.5</w:t>
      </w:r>
      <w:r w:rsidRPr="00534833">
        <w:rPr>
          <w:sz w:val="25"/>
          <w:szCs w:val="25"/>
        </w:rPr>
        <w:t xml:space="preserve"> Кодекса РФ об административных правонарушениях при следующих обстоятельствах.</w:t>
      </w:r>
    </w:p>
    <w:p w:rsidR="00135860" w:rsidRPr="00534833" w:rsidP="00135860">
      <w:pPr>
        <w:shd w:val="clear" w:color="auto" w:fill="FFFFFF"/>
        <w:tabs>
          <w:tab w:val="left" w:pos="912"/>
        </w:tabs>
        <w:ind w:firstLine="709"/>
        <w:jc w:val="both"/>
        <w:rPr>
          <w:color w:val="000000"/>
          <w:sz w:val="25"/>
          <w:szCs w:val="25"/>
        </w:rPr>
      </w:pPr>
      <w:r w:rsidRPr="00534833">
        <w:rPr>
          <w:sz w:val="25"/>
          <w:szCs w:val="25"/>
        </w:rPr>
        <w:t>Почаев</w:t>
      </w:r>
      <w:r w:rsidRPr="00534833">
        <w:rPr>
          <w:sz w:val="25"/>
          <w:szCs w:val="25"/>
        </w:rPr>
        <w:t xml:space="preserve"> Н.А., являясь должностным лицом – </w:t>
      </w:r>
      <w:r w:rsidRPr="00534833" w:rsidR="00935D74">
        <w:rPr>
          <w:sz w:val="25"/>
          <w:szCs w:val="25"/>
        </w:rPr>
        <w:t>председателем</w:t>
      </w:r>
      <w:r w:rsidRPr="00534833">
        <w:rPr>
          <w:sz w:val="25"/>
          <w:szCs w:val="25"/>
        </w:rPr>
        <w:t xml:space="preserve"> правления</w:t>
      </w:r>
      <w:r w:rsidRPr="00534833" w:rsidR="00935D74">
        <w:rPr>
          <w:sz w:val="25"/>
          <w:szCs w:val="25"/>
        </w:rPr>
        <w:t xml:space="preserve"> ГАРАЖНО-СТРОИТЕЛЬНОГО КООПЕРАТИВА «</w:t>
      </w:r>
      <w:r w:rsidRPr="00534833">
        <w:rPr>
          <w:sz w:val="25"/>
          <w:szCs w:val="25"/>
        </w:rPr>
        <w:t xml:space="preserve">КАПИТАЛ», осуществляя свою деятельность по адресу ХМАО – Югра, г. Покачи улица Пионерная, дом № 39, </w:t>
      </w:r>
      <w:r w:rsidRPr="00534833" w:rsidR="00C350FA">
        <w:rPr>
          <w:color w:val="000000"/>
          <w:sz w:val="25"/>
          <w:szCs w:val="25"/>
        </w:rPr>
        <w:t xml:space="preserve">совершил правонарушение, предусмотренное ст. 15.5 КоАП РФ, которое выразилось в не </w:t>
      </w:r>
      <w:r w:rsidRPr="00C74CE1" w:rsidR="00C74CE1">
        <w:rPr>
          <w:color w:val="000000"/>
          <w:sz w:val="25"/>
          <w:szCs w:val="25"/>
        </w:rPr>
        <w:t xml:space="preserve">предоставлении налоговой декларации по налогу уплачиваемому в  связи с применением упрощенной системы налогообложения, за 2023 года </w:t>
      </w:r>
      <w:r w:rsidRPr="00534833" w:rsidR="00C350FA">
        <w:rPr>
          <w:color w:val="000000"/>
          <w:sz w:val="25"/>
          <w:szCs w:val="25"/>
        </w:rPr>
        <w:t xml:space="preserve">в МИФНС России № 11 по ХМАО - Югре, при том, что в соответствии с </w:t>
      </w:r>
      <w:r w:rsidRPr="00C74CE1" w:rsidR="00C74CE1">
        <w:rPr>
          <w:color w:val="000000"/>
          <w:sz w:val="25"/>
          <w:szCs w:val="25"/>
        </w:rPr>
        <w:t>п.п. 1 п. 1 ст. 346.23 Налогового кодекса Российской Федерации последним сроком являлось 25 марта 2024 года</w:t>
      </w:r>
      <w:r w:rsidRPr="00534833">
        <w:rPr>
          <w:color w:val="000000"/>
          <w:sz w:val="25"/>
          <w:szCs w:val="25"/>
        </w:rPr>
        <w:t xml:space="preserve">. </w:t>
      </w:r>
    </w:p>
    <w:p w:rsidR="00135860" w:rsidRPr="00534833" w:rsidP="00135860">
      <w:pPr>
        <w:shd w:val="clear" w:color="auto" w:fill="FFFFFF"/>
        <w:tabs>
          <w:tab w:val="left" w:pos="912"/>
        </w:tabs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В судебное заседание </w:t>
      </w:r>
      <w:r w:rsidRPr="00534833" w:rsidR="006B1626">
        <w:rPr>
          <w:sz w:val="25"/>
          <w:szCs w:val="25"/>
        </w:rPr>
        <w:t>Почаев Н.А</w:t>
      </w:r>
      <w:r w:rsidRPr="00534833">
        <w:rPr>
          <w:sz w:val="25"/>
          <w:szCs w:val="25"/>
        </w:rPr>
        <w:t xml:space="preserve">. не явился, </w:t>
      </w:r>
      <w:r w:rsidRPr="00534833" w:rsidR="00C350FA">
        <w:rPr>
          <w:sz w:val="25"/>
          <w:szCs w:val="25"/>
        </w:rPr>
        <w:t>извещ</w:t>
      </w:r>
      <w:r w:rsidRPr="00534833" w:rsidR="00534833">
        <w:rPr>
          <w:sz w:val="25"/>
          <w:szCs w:val="25"/>
        </w:rPr>
        <w:t>ался</w:t>
      </w:r>
      <w:r w:rsidRPr="00534833" w:rsidR="00C350FA">
        <w:rPr>
          <w:sz w:val="25"/>
          <w:szCs w:val="25"/>
        </w:rPr>
        <w:t xml:space="preserve"> надлежащим образом о времени и месте рассмотрения дела</w:t>
      </w:r>
      <w:r w:rsidRPr="00534833" w:rsidR="00534833">
        <w:rPr>
          <w:sz w:val="25"/>
          <w:szCs w:val="25"/>
        </w:rPr>
        <w:t>, ходатайство об отложении судебного заседания не заявил</w:t>
      </w:r>
      <w:r w:rsidR="00C74CE1">
        <w:rPr>
          <w:sz w:val="25"/>
          <w:szCs w:val="25"/>
        </w:rPr>
        <w:t>, получение почтовой корреспонденции не обеспечил</w:t>
      </w:r>
      <w:r w:rsidRPr="00534833">
        <w:rPr>
          <w:sz w:val="25"/>
          <w:szCs w:val="25"/>
        </w:rPr>
        <w:t>.</w:t>
      </w:r>
    </w:p>
    <w:p w:rsidR="00DD24A2" w:rsidRPr="00534833" w:rsidP="00606258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534833" w:rsidR="006B1626">
        <w:rPr>
          <w:sz w:val="25"/>
          <w:szCs w:val="25"/>
        </w:rPr>
        <w:t>Почаева Н.А</w:t>
      </w:r>
      <w:r w:rsidRPr="00534833" w:rsidR="00135860">
        <w:rPr>
          <w:sz w:val="25"/>
          <w:szCs w:val="25"/>
        </w:rPr>
        <w:t>.</w:t>
      </w:r>
    </w:p>
    <w:p w:rsidR="00CB09B2" w:rsidRPr="00534833" w:rsidP="00606258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>Исследовав материалы дела:</w:t>
      </w:r>
    </w:p>
    <w:p w:rsidR="00CB09B2" w:rsidRPr="00534833" w:rsidP="00606258">
      <w:pPr>
        <w:ind w:firstLine="709"/>
        <w:jc w:val="both"/>
        <w:rPr>
          <w:color w:val="000000"/>
          <w:w w:val="103"/>
          <w:sz w:val="25"/>
          <w:szCs w:val="25"/>
        </w:rPr>
      </w:pPr>
      <w:r w:rsidRPr="00534833">
        <w:rPr>
          <w:color w:val="000000"/>
          <w:w w:val="103"/>
          <w:sz w:val="25"/>
          <w:szCs w:val="25"/>
        </w:rPr>
        <w:t>-протокол об а</w:t>
      </w:r>
      <w:r w:rsidRPr="00534833">
        <w:rPr>
          <w:color w:val="000000"/>
          <w:w w:val="103"/>
          <w:sz w:val="25"/>
          <w:szCs w:val="25"/>
        </w:rPr>
        <w:t xml:space="preserve">дминистративном правонарушении № </w:t>
      </w:r>
      <w:r w:rsidR="00C74CE1">
        <w:rPr>
          <w:color w:val="000000"/>
          <w:w w:val="103"/>
          <w:sz w:val="25"/>
          <w:szCs w:val="25"/>
        </w:rPr>
        <w:t>861724346</w:t>
      </w:r>
      <w:r w:rsidRPr="00534833" w:rsidR="00C350FA">
        <w:rPr>
          <w:color w:val="000000"/>
          <w:w w:val="103"/>
          <w:sz w:val="25"/>
          <w:szCs w:val="25"/>
        </w:rPr>
        <w:t>002</w:t>
      </w:r>
      <w:r w:rsidR="00C74CE1">
        <w:rPr>
          <w:color w:val="000000"/>
          <w:w w:val="103"/>
          <w:sz w:val="25"/>
          <w:szCs w:val="25"/>
        </w:rPr>
        <w:t>147</w:t>
      </w:r>
      <w:r w:rsidRPr="00534833" w:rsidR="00C350FA">
        <w:rPr>
          <w:color w:val="000000"/>
          <w:w w:val="103"/>
          <w:sz w:val="25"/>
          <w:szCs w:val="25"/>
        </w:rPr>
        <w:t>00002</w:t>
      </w:r>
      <w:r w:rsidRPr="00534833">
        <w:rPr>
          <w:color w:val="000000"/>
          <w:w w:val="103"/>
          <w:sz w:val="25"/>
          <w:szCs w:val="25"/>
        </w:rPr>
        <w:t xml:space="preserve"> от </w:t>
      </w:r>
      <w:r w:rsidRPr="00534833" w:rsidR="00C350FA">
        <w:rPr>
          <w:color w:val="000000"/>
          <w:w w:val="103"/>
          <w:sz w:val="25"/>
          <w:szCs w:val="25"/>
        </w:rPr>
        <w:t>1</w:t>
      </w:r>
      <w:r w:rsidR="00C74CE1">
        <w:rPr>
          <w:color w:val="000000"/>
          <w:w w:val="103"/>
          <w:sz w:val="25"/>
          <w:szCs w:val="25"/>
        </w:rPr>
        <w:t>3</w:t>
      </w:r>
      <w:r w:rsidRPr="00534833" w:rsidR="00160EFC">
        <w:rPr>
          <w:color w:val="000000"/>
          <w:w w:val="103"/>
          <w:sz w:val="25"/>
          <w:szCs w:val="25"/>
        </w:rPr>
        <w:t xml:space="preserve"> </w:t>
      </w:r>
      <w:r w:rsidRPr="00534833" w:rsidR="00D421BE">
        <w:rPr>
          <w:color w:val="000000"/>
          <w:w w:val="103"/>
          <w:sz w:val="25"/>
          <w:szCs w:val="25"/>
        </w:rPr>
        <w:t>я</w:t>
      </w:r>
      <w:r w:rsidR="00C74CE1">
        <w:rPr>
          <w:color w:val="000000"/>
          <w:w w:val="103"/>
          <w:sz w:val="25"/>
          <w:szCs w:val="25"/>
        </w:rPr>
        <w:t>нваря</w:t>
      </w:r>
      <w:r w:rsidRPr="00534833" w:rsidR="00D421BE">
        <w:rPr>
          <w:color w:val="000000"/>
          <w:w w:val="103"/>
          <w:sz w:val="25"/>
          <w:szCs w:val="25"/>
        </w:rPr>
        <w:t xml:space="preserve"> 202</w:t>
      </w:r>
      <w:r w:rsidR="00C74CE1">
        <w:rPr>
          <w:color w:val="000000"/>
          <w:w w:val="103"/>
          <w:sz w:val="25"/>
          <w:szCs w:val="25"/>
        </w:rPr>
        <w:t>5</w:t>
      </w:r>
      <w:r w:rsidRPr="00534833" w:rsidR="0022038E">
        <w:rPr>
          <w:color w:val="000000"/>
          <w:w w:val="103"/>
          <w:sz w:val="25"/>
          <w:szCs w:val="25"/>
        </w:rPr>
        <w:t xml:space="preserve"> года</w:t>
      </w:r>
      <w:r w:rsidRPr="00534833">
        <w:rPr>
          <w:color w:val="000000"/>
          <w:w w:val="103"/>
          <w:sz w:val="25"/>
          <w:szCs w:val="25"/>
        </w:rPr>
        <w:t>, с изложенным в н</w:t>
      </w:r>
      <w:r w:rsidRPr="00534833" w:rsidR="0085548A">
        <w:rPr>
          <w:color w:val="000000"/>
          <w:w w:val="103"/>
          <w:sz w:val="25"/>
          <w:szCs w:val="25"/>
        </w:rPr>
        <w:t>ё</w:t>
      </w:r>
      <w:r w:rsidRPr="00534833">
        <w:rPr>
          <w:color w:val="000000"/>
          <w:w w:val="103"/>
          <w:sz w:val="25"/>
          <w:szCs w:val="25"/>
        </w:rPr>
        <w:t xml:space="preserve">м существом правонарушения; </w:t>
      </w:r>
    </w:p>
    <w:p w:rsidR="00C350FA" w:rsidRPr="00534833" w:rsidP="00C350FA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-уведомление от </w:t>
      </w:r>
      <w:r w:rsidR="00C74CE1">
        <w:rPr>
          <w:sz w:val="25"/>
          <w:szCs w:val="25"/>
        </w:rPr>
        <w:t>11</w:t>
      </w:r>
      <w:r w:rsidRPr="00534833">
        <w:rPr>
          <w:sz w:val="25"/>
          <w:szCs w:val="25"/>
        </w:rPr>
        <w:t xml:space="preserve"> </w:t>
      </w:r>
      <w:r w:rsidR="00C74CE1">
        <w:rPr>
          <w:sz w:val="25"/>
          <w:szCs w:val="25"/>
        </w:rPr>
        <w:t>декаб</w:t>
      </w:r>
      <w:r w:rsidRPr="00534833" w:rsidR="004B228C">
        <w:rPr>
          <w:sz w:val="25"/>
          <w:szCs w:val="25"/>
        </w:rPr>
        <w:t>ря</w:t>
      </w:r>
      <w:r w:rsidRPr="00534833">
        <w:rPr>
          <w:sz w:val="25"/>
          <w:szCs w:val="25"/>
        </w:rPr>
        <w:t xml:space="preserve"> 2024 года № 861724</w:t>
      </w:r>
      <w:r w:rsidR="00C74CE1">
        <w:rPr>
          <w:sz w:val="25"/>
          <w:szCs w:val="25"/>
        </w:rPr>
        <w:t>346</w:t>
      </w:r>
      <w:r w:rsidRPr="00534833">
        <w:rPr>
          <w:sz w:val="25"/>
          <w:szCs w:val="25"/>
        </w:rPr>
        <w:t>00</w:t>
      </w:r>
      <w:r w:rsidR="00C74CE1">
        <w:rPr>
          <w:sz w:val="25"/>
          <w:szCs w:val="25"/>
        </w:rPr>
        <w:t>2147</w:t>
      </w:r>
      <w:r w:rsidRPr="00534833">
        <w:rPr>
          <w:sz w:val="25"/>
          <w:szCs w:val="25"/>
        </w:rPr>
        <w:t xml:space="preserve">00001 о месте и времени составления протокола об административном </w:t>
      </w:r>
      <w:r w:rsidRPr="00534833">
        <w:rPr>
          <w:sz w:val="25"/>
          <w:szCs w:val="25"/>
        </w:rPr>
        <w:t>правонарушении;</w:t>
      </w:r>
    </w:p>
    <w:p w:rsidR="00C350FA" w:rsidRPr="00534833" w:rsidP="00C350F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-копию почтового реестра от 16</w:t>
      </w:r>
      <w:r w:rsidRPr="00534833">
        <w:rPr>
          <w:sz w:val="25"/>
          <w:szCs w:val="25"/>
        </w:rPr>
        <w:t>.1</w:t>
      </w:r>
      <w:r>
        <w:rPr>
          <w:sz w:val="25"/>
          <w:szCs w:val="25"/>
        </w:rPr>
        <w:t>2</w:t>
      </w:r>
      <w:r w:rsidRPr="00534833">
        <w:rPr>
          <w:sz w:val="25"/>
          <w:szCs w:val="25"/>
        </w:rPr>
        <w:t xml:space="preserve">.2024, подтверждающее направление уведомления от </w:t>
      </w:r>
      <w:r w:rsidRPr="00C74CE1">
        <w:rPr>
          <w:sz w:val="25"/>
          <w:szCs w:val="25"/>
        </w:rPr>
        <w:t>11 декабря 2024 года № 86172434600214700001</w:t>
      </w:r>
      <w:r w:rsidRPr="00534833">
        <w:rPr>
          <w:sz w:val="25"/>
          <w:szCs w:val="25"/>
        </w:rPr>
        <w:t>, со списком внутренних почтовых отправлений и отчетом об отслеживании отправления с почтовым идентификатором 800</w:t>
      </w:r>
      <w:r>
        <w:rPr>
          <w:sz w:val="25"/>
          <w:szCs w:val="25"/>
        </w:rPr>
        <w:t>97</w:t>
      </w:r>
      <w:r>
        <w:rPr>
          <w:sz w:val="25"/>
          <w:szCs w:val="25"/>
        </w:rPr>
        <w:t>604284192</w:t>
      </w:r>
      <w:r w:rsidRPr="00534833">
        <w:rPr>
          <w:sz w:val="25"/>
          <w:szCs w:val="25"/>
        </w:rPr>
        <w:t>;</w:t>
      </w:r>
    </w:p>
    <w:p w:rsidR="00C350FA" w:rsidRPr="00534833" w:rsidP="00C350FA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>-копию почтового реестра от 1</w:t>
      </w:r>
      <w:r w:rsidR="00C74CE1">
        <w:rPr>
          <w:sz w:val="25"/>
          <w:szCs w:val="25"/>
        </w:rPr>
        <w:t>4</w:t>
      </w:r>
      <w:r w:rsidRPr="00534833">
        <w:rPr>
          <w:sz w:val="25"/>
          <w:szCs w:val="25"/>
        </w:rPr>
        <w:t>.</w:t>
      </w:r>
      <w:r w:rsidR="00C74CE1">
        <w:rPr>
          <w:sz w:val="25"/>
          <w:szCs w:val="25"/>
        </w:rPr>
        <w:t>0</w:t>
      </w:r>
      <w:r w:rsidRPr="00534833">
        <w:rPr>
          <w:sz w:val="25"/>
          <w:szCs w:val="25"/>
        </w:rPr>
        <w:t>1.202</w:t>
      </w:r>
      <w:r w:rsidR="00C74CE1">
        <w:rPr>
          <w:sz w:val="25"/>
          <w:szCs w:val="25"/>
        </w:rPr>
        <w:t>5</w:t>
      </w:r>
      <w:r w:rsidRPr="00534833">
        <w:rPr>
          <w:sz w:val="25"/>
          <w:szCs w:val="25"/>
        </w:rPr>
        <w:t xml:space="preserve">, подтверждающее направление протокола </w:t>
      </w:r>
      <w:r w:rsidRPr="00C74CE1" w:rsidR="00C74CE1">
        <w:rPr>
          <w:sz w:val="25"/>
          <w:szCs w:val="25"/>
        </w:rPr>
        <w:t>86172434600214700002 от 13 января 2025 года</w:t>
      </w:r>
      <w:r w:rsidRPr="00534833">
        <w:rPr>
          <w:sz w:val="25"/>
          <w:szCs w:val="25"/>
        </w:rPr>
        <w:t>, со списком внутренних почтовых отправлений;</w:t>
      </w:r>
    </w:p>
    <w:p w:rsidR="00C350FA" w:rsidRPr="00534833" w:rsidP="00C350FA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>-справку специалиста 1 разряда, отдела камеральных проверок № 3 МФНС № 11 по ХМ</w:t>
      </w:r>
      <w:r w:rsidRPr="00534833">
        <w:rPr>
          <w:sz w:val="25"/>
          <w:szCs w:val="25"/>
        </w:rPr>
        <w:t>АО – Югре, секрет</w:t>
      </w:r>
      <w:r w:rsidR="00C74CE1">
        <w:rPr>
          <w:sz w:val="25"/>
          <w:szCs w:val="25"/>
        </w:rPr>
        <w:t>аря 3 класса Гареевой Р.Р. от 13</w:t>
      </w:r>
      <w:r w:rsidRPr="00534833">
        <w:rPr>
          <w:sz w:val="25"/>
          <w:szCs w:val="25"/>
        </w:rPr>
        <w:t xml:space="preserve"> я</w:t>
      </w:r>
      <w:r w:rsidR="00C74CE1">
        <w:rPr>
          <w:sz w:val="25"/>
          <w:szCs w:val="25"/>
        </w:rPr>
        <w:t>нваря 2025</w:t>
      </w:r>
      <w:r w:rsidRPr="00534833">
        <w:rPr>
          <w:sz w:val="25"/>
          <w:szCs w:val="25"/>
        </w:rPr>
        <w:t xml:space="preserve"> года, согласно которой подтверждается факт непредставления председателем правления ГАРАЖНО-</w:t>
      </w:r>
      <w:r w:rsidRPr="00534833">
        <w:rPr>
          <w:sz w:val="25"/>
          <w:szCs w:val="25"/>
        </w:rPr>
        <w:t xml:space="preserve">СТРОИТЕЛЬНОГО КООПЕРАТИВА «КАПИТАЛ» </w:t>
      </w:r>
      <w:r w:rsidRPr="00C74CE1" w:rsidR="00C74CE1">
        <w:rPr>
          <w:sz w:val="25"/>
          <w:szCs w:val="25"/>
        </w:rPr>
        <w:t>налоговой декларации по налогу, уплачиваемому в связи с применением упрощенной систе</w:t>
      </w:r>
      <w:r w:rsidR="00C74CE1">
        <w:rPr>
          <w:sz w:val="25"/>
          <w:szCs w:val="25"/>
        </w:rPr>
        <w:t>мы налогообложения, за 2023 год</w:t>
      </w:r>
      <w:r w:rsidRPr="00534833">
        <w:rPr>
          <w:sz w:val="25"/>
          <w:szCs w:val="25"/>
        </w:rPr>
        <w:t>;</w:t>
      </w:r>
    </w:p>
    <w:p w:rsidR="00CB09B2" w:rsidRPr="00534833" w:rsidP="00C350FA">
      <w:pPr>
        <w:ind w:firstLine="709"/>
        <w:jc w:val="both"/>
        <w:rPr>
          <w:color w:val="000000"/>
          <w:w w:val="103"/>
          <w:sz w:val="25"/>
          <w:szCs w:val="25"/>
        </w:rPr>
      </w:pPr>
      <w:r w:rsidRPr="00534833">
        <w:rPr>
          <w:color w:val="000000"/>
          <w:w w:val="103"/>
          <w:sz w:val="25"/>
          <w:szCs w:val="25"/>
        </w:rPr>
        <w:t xml:space="preserve">-выписку из ЕГРЮЛ, содержащую сведения о юридическом лице </w:t>
      </w:r>
      <w:r w:rsidRPr="00534833" w:rsidR="00B10EE8">
        <w:rPr>
          <w:sz w:val="25"/>
          <w:szCs w:val="25"/>
        </w:rPr>
        <w:t>ГАРАЖНО-СТРОИТЕЛЬНЫЙ КООПЕРАТИВ «</w:t>
      </w:r>
      <w:r w:rsidRPr="00534833" w:rsidR="006B1626">
        <w:rPr>
          <w:sz w:val="25"/>
          <w:szCs w:val="25"/>
        </w:rPr>
        <w:t>КАПИТАЛ</w:t>
      </w:r>
      <w:r w:rsidRPr="00534833" w:rsidR="00135860">
        <w:rPr>
          <w:sz w:val="25"/>
          <w:szCs w:val="25"/>
        </w:rPr>
        <w:t>»</w:t>
      </w:r>
      <w:r w:rsidRPr="00534833">
        <w:rPr>
          <w:color w:val="000000"/>
          <w:w w:val="103"/>
          <w:sz w:val="25"/>
          <w:szCs w:val="25"/>
        </w:rPr>
        <w:t xml:space="preserve">, в соответствии с которым </w:t>
      </w:r>
      <w:r w:rsidRPr="00534833" w:rsidR="006B1626">
        <w:rPr>
          <w:sz w:val="25"/>
          <w:szCs w:val="25"/>
        </w:rPr>
        <w:t>Почаев Н.А</w:t>
      </w:r>
      <w:r w:rsidRPr="00534833" w:rsidR="00135860">
        <w:rPr>
          <w:sz w:val="25"/>
          <w:szCs w:val="25"/>
        </w:rPr>
        <w:t>.</w:t>
      </w:r>
      <w:r w:rsidRPr="00534833" w:rsidR="002914DC">
        <w:rPr>
          <w:sz w:val="25"/>
          <w:szCs w:val="25"/>
        </w:rPr>
        <w:t xml:space="preserve">, </w:t>
      </w:r>
      <w:r w:rsidRPr="00534833">
        <w:rPr>
          <w:color w:val="000000"/>
          <w:w w:val="103"/>
          <w:sz w:val="25"/>
          <w:szCs w:val="25"/>
        </w:rPr>
        <w:t>является руководителем –</w:t>
      </w:r>
      <w:r w:rsidRPr="00534833" w:rsidR="00135860">
        <w:rPr>
          <w:color w:val="000000"/>
          <w:w w:val="103"/>
          <w:sz w:val="25"/>
          <w:szCs w:val="25"/>
        </w:rPr>
        <w:t xml:space="preserve"> </w:t>
      </w:r>
      <w:r w:rsidRPr="00534833" w:rsidR="00B10EE8">
        <w:rPr>
          <w:color w:val="000000"/>
          <w:w w:val="103"/>
          <w:sz w:val="25"/>
          <w:szCs w:val="25"/>
        </w:rPr>
        <w:t>председателем</w:t>
      </w:r>
      <w:r w:rsidRPr="00534833" w:rsidR="0085548A">
        <w:rPr>
          <w:color w:val="000000"/>
          <w:w w:val="103"/>
          <w:sz w:val="25"/>
          <w:szCs w:val="25"/>
        </w:rPr>
        <w:t xml:space="preserve"> </w:t>
      </w:r>
      <w:r w:rsidRPr="00534833" w:rsidR="00874796">
        <w:rPr>
          <w:color w:val="000000"/>
          <w:w w:val="103"/>
          <w:sz w:val="25"/>
          <w:szCs w:val="25"/>
        </w:rPr>
        <w:t>правления</w:t>
      </w:r>
      <w:r w:rsidRPr="00534833">
        <w:rPr>
          <w:color w:val="000000"/>
          <w:w w:val="103"/>
          <w:sz w:val="25"/>
          <w:szCs w:val="25"/>
        </w:rPr>
        <w:t xml:space="preserve">; </w:t>
      </w:r>
    </w:p>
    <w:p w:rsidR="00CB09B2" w:rsidRPr="00534833" w:rsidP="00606258">
      <w:pPr>
        <w:ind w:firstLine="709"/>
        <w:jc w:val="both"/>
        <w:rPr>
          <w:color w:val="000000"/>
          <w:spacing w:val="-2"/>
          <w:w w:val="103"/>
          <w:sz w:val="25"/>
          <w:szCs w:val="25"/>
        </w:rPr>
      </w:pPr>
      <w:r w:rsidRPr="00534833">
        <w:rPr>
          <w:color w:val="000000"/>
          <w:spacing w:val="-2"/>
          <w:w w:val="103"/>
          <w:sz w:val="25"/>
          <w:szCs w:val="25"/>
        </w:rPr>
        <w:t xml:space="preserve">мировой судья </w:t>
      </w:r>
      <w:r w:rsidRPr="00534833">
        <w:rPr>
          <w:color w:val="000000"/>
          <w:spacing w:val="-2"/>
          <w:w w:val="103"/>
          <w:sz w:val="25"/>
          <w:szCs w:val="25"/>
        </w:rPr>
        <w:t>приходит к следующему выводу.</w:t>
      </w: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>По смыслу положен</w:t>
      </w:r>
      <w:r w:rsidRPr="00534833">
        <w:rPr>
          <w:sz w:val="25"/>
          <w:szCs w:val="25"/>
        </w:rPr>
        <w:t>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>Налоговая декларация (расчеты) представляется в сроки, установленные законодательством о налогах</w:t>
      </w:r>
      <w:r w:rsidRPr="00534833">
        <w:rPr>
          <w:sz w:val="25"/>
          <w:szCs w:val="25"/>
        </w:rPr>
        <w:t xml:space="preserve"> и сборах для каждого налога. </w:t>
      </w: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C74CE1">
        <w:rPr>
          <w:sz w:val="25"/>
          <w:szCs w:val="25"/>
        </w:rPr>
        <w:t>Согласно пп. 1 п. 1 ст. 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</w:t>
      </w:r>
      <w:r w:rsidRPr="00C74CE1">
        <w:rPr>
          <w:sz w:val="25"/>
          <w:szCs w:val="25"/>
        </w:rPr>
        <w:t>принимателя в следующие сроки - не позднее 25-го числа месяца, следующего за расчетным (отчетным) периодом</w:t>
      </w:r>
      <w:r w:rsidRPr="00534833">
        <w:rPr>
          <w:sz w:val="25"/>
          <w:szCs w:val="25"/>
        </w:rPr>
        <w:t xml:space="preserve">. </w:t>
      </w:r>
    </w:p>
    <w:p w:rsidR="002E0152" w:rsidRPr="00534833" w:rsidP="002E0152">
      <w:pPr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r w:rsidRPr="00534833">
        <w:rPr>
          <w:sz w:val="25"/>
          <w:szCs w:val="25"/>
        </w:rPr>
        <w:t xml:space="preserve">В соответствии с п. 2 ст. 423 НК РФ </w:t>
      </w:r>
      <w:r w:rsidRPr="00534833">
        <w:rPr>
          <w:color w:val="22272F"/>
          <w:sz w:val="25"/>
          <w:szCs w:val="25"/>
          <w:shd w:val="clear" w:color="auto" w:fill="FFFFFF"/>
        </w:rPr>
        <w:t>расчетным периодом признается календарный год.</w:t>
      </w: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Следовательно, </w:t>
      </w:r>
      <w:r w:rsidRPr="00C74CE1" w:rsidR="00C74CE1">
        <w:rPr>
          <w:sz w:val="25"/>
          <w:szCs w:val="25"/>
        </w:rPr>
        <w:t>налоговая декларация по налогу, уплачиваемому в связи с применением упрощенной системы налогообложения, за 2023 год, должна была быть представлена</w:t>
      </w:r>
      <w:r w:rsidRPr="00534833">
        <w:rPr>
          <w:sz w:val="25"/>
          <w:szCs w:val="25"/>
        </w:rPr>
        <w:t xml:space="preserve"> председателем правления ГАРАЖНО-СТРОИТЕЛЬНОГО КООПЕРАТИВА «КАПИТАЛ» не позднее – </w:t>
      </w:r>
      <w:r w:rsidRPr="00C74CE1" w:rsidR="00C74CE1">
        <w:rPr>
          <w:sz w:val="25"/>
          <w:szCs w:val="25"/>
        </w:rPr>
        <w:t>25 марта 2024 года</w:t>
      </w:r>
      <w:r w:rsidRPr="00534833">
        <w:rPr>
          <w:sz w:val="25"/>
          <w:szCs w:val="25"/>
        </w:rPr>
        <w:t xml:space="preserve">.  </w:t>
      </w: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Из исследованных судом документов следует, </w:t>
      </w:r>
      <w:r w:rsidRPr="00C74CE1" w:rsidR="00C74CE1">
        <w:rPr>
          <w:sz w:val="25"/>
          <w:szCs w:val="25"/>
        </w:rPr>
        <w:t>налоговая декларация по налогу, уплачиваемому в связи с применением упрощенной системы налогообложения, за 2023 год</w:t>
      </w:r>
      <w:r w:rsidRPr="00534833">
        <w:rPr>
          <w:sz w:val="25"/>
          <w:szCs w:val="25"/>
        </w:rPr>
        <w:t>, не был предоставлен в установленный законодательством о налогах и сборах срок.</w:t>
      </w: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>Имеющиеся в материалах дела доказательства не противоречивы, последоват</w:t>
      </w:r>
      <w:r w:rsidRPr="00534833">
        <w:rPr>
          <w:sz w:val="25"/>
          <w:szCs w:val="25"/>
        </w:rPr>
        <w:t>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>Оценивая доказательства в их совокупности, мировой судья считает, что в действиях Почаева Н.А.,</w:t>
      </w:r>
      <w:r w:rsidRPr="00534833">
        <w:rPr>
          <w:sz w:val="25"/>
          <w:szCs w:val="25"/>
        </w:rPr>
        <w:t xml:space="preserve">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</w:t>
      </w:r>
      <w:r w:rsidRPr="00534833">
        <w:rPr>
          <w:sz w:val="25"/>
          <w:szCs w:val="25"/>
        </w:rPr>
        <w:t xml:space="preserve">оговой декларации в налоговый орган по месту учета. Вина Почаева Н.А. установлена в судебном заседании, его бездействие правильно квалифицировано как правонарушение, предусмотренное ст. 15.5 КоАП РФ. </w:t>
      </w:r>
    </w:p>
    <w:p w:rsidR="002E0152" w:rsidRPr="00534833" w:rsidP="002E0152">
      <w:pPr>
        <w:ind w:firstLine="709"/>
        <w:jc w:val="both"/>
        <w:rPr>
          <w:snapToGrid/>
          <w:sz w:val="25"/>
          <w:szCs w:val="25"/>
        </w:rPr>
      </w:pPr>
      <w:r w:rsidRPr="00534833">
        <w:rPr>
          <w:sz w:val="25"/>
          <w:szCs w:val="25"/>
        </w:rPr>
        <w:t>При назначении наказания мировой судья, учитывая характ</w:t>
      </w:r>
      <w:r w:rsidRPr="00534833">
        <w:rPr>
          <w:sz w:val="25"/>
          <w:szCs w:val="25"/>
        </w:rPr>
        <w:t>ер совершенного правонарушения, данные о личности Почаева Н.А., отсутствие обстоятельств смягчающих административную ответственность, предусмотренных ст. 4.2 КоАП РФ.</w:t>
      </w:r>
    </w:p>
    <w:p w:rsidR="002E0152" w:rsidRPr="00534833" w:rsidP="002E0152">
      <w:pPr>
        <w:ind w:firstLine="709"/>
        <w:jc w:val="both"/>
        <w:rPr>
          <w:color w:val="000000"/>
          <w:sz w:val="25"/>
          <w:szCs w:val="25"/>
        </w:rPr>
      </w:pPr>
      <w:r w:rsidRPr="00534833">
        <w:rPr>
          <w:color w:val="000000"/>
          <w:sz w:val="25"/>
          <w:szCs w:val="25"/>
        </w:rPr>
        <w:t>Отягчающих административную ответственность обстоятельств также мировым судьёй не установ</w:t>
      </w:r>
      <w:r w:rsidRPr="00534833">
        <w:rPr>
          <w:color w:val="000000"/>
          <w:sz w:val="25"/>
          <w:szCs w:val="25"/>
        </w:rPr>
        <w:t xml:space="preserve">лено. </w:t>
      </w: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>В связи с чем, мировой судья приходит к выводу, о назначении ему наказания, предусмотренного санкцией ст. 15.5 КоАП РФ – в виде предупреждения, то есть официального порицания.</w:t>
      </w: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8720B6" w:rsidRPr="00534833" w:rsidP="008720B6">
      <w:pPr>
        <w:ind w:firstLine="567"/>
        <w:jc w:val="both"/>
        <w:rPr>
          <w:sz w:val="25"/>
          <w:szCs w:val="25"/>
        </w:rPr>
      </w:pPr>
    </w:p>
    <w:p w:rsidR="008720B6" w:rsidRPr="00534833" w:rsidP="008720B6">
      <w:pPr>
        <w:jc w:val="center"/>
        <w:rPr>
          <w:sz w:val="25"/>
          <w:szCs w:val="25"/>
        </w:rPr>
      </w:pPr>
      <w:r w:rsidRPr="00534833">
        <w:rPr>
          <w:sz w:val="25"/>
          <w:szCs w:val="25"/>
        </w:rPr>
        <w:t>ПОСТАНОВИЛ:</w:t>
      </w:r>
    </w:p>
    <w:p w:rsidR="008720B6" w:rsidRPr="00534833" w:rsidP="008720B6">
      <w:pPr>
        <w:ind w:firstLine="567"/>
        <w:jc w:val="both"/>
        <w:rPr>
          <w:sz w:val="25"/>
          <w:szCs w:val="25"/>
        </w:rPr>
      </w:pPr>
    </w:p>
    <w:p w:rsidR="002E0152" w:rsidRPr="00534833" w:rsidP="002E0152">
      <w:pPr>
        <w:ind w:firstLine="709"/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Почаева Нурди Ахмадовича </w:t>
      </w:r>
      <w:r w:rsidRPr="00534833">
        <w:rPr>
          <w:spacing w:val="-3"/>
          <w:sz w:val="25"/>
          <w:szCs w:val="25"/>
        </w:rPr>
        <w:t xml:space="preserve">признать виновным в совершении </w:t>
      </w:r>
      <w:r w:rsidRPr="00534833">
        <w:rPr>
          <w:sz w:val="25"/>
          <w:szCs w:val="25"/>
        </w:rPr>
        <w:t xml:space="preserve">административного правонарушения, предусмотренного ст. </w:t>
      </w:r>
      <w:r w:rsidRPr="00534833">
        <w:rPr>
          <w:spacing w:val="-4"/>
          <w:sz w:val="25"/>
          <w:szCs w:val="25"/>
        </w:rPr>
        <w:t>15.</w:t>
      </w:r>
      <w:r w:rsidRPr="00534833">
        <w:rPr>
          <w:sz w:val="25"/>
          <w:szCs w:val="25"/>
        </w:rPr>
        <w:t xml:space="preserve">5 </w:t>
      </w:r>
      <w:r w:rsidRPr="00534833">
        <w:rPr>
          <w:spacing w:val="-3"/>
          <w:sz w:val="25"/>
          <w:szCs w:val="25"/>
        </w:rPr>
        <w:t>Кодекс</w:t>
      </w:r>
      <w:r w:rsidRPr="00534833">
        <w:rPr>
          <w:spacing w:val="-3"/>
          <w:sz w:val="25"/>
          <w:szCs w:val="25"/>
        </w:rPr>
        <w:t xml:space="preserve">а РФ об административных правонарушениях, и </w:t>
      </w:r>
      <w:r w:rsidRPr="00534833">
        <w:rPr>
          <w:sz w:val="25"/>
          <w:szCs w:val="25"/>
        </w:rPr>
        <w:t>подвергнуть административному наказанию в виде предупреждения.</w:t>
      </w:r>
    </w:p>
    <w:p w:rsidR="002E0152" w:rsidRPr="00534833" w:rsidP="002E0152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534833">
        <w:rPr>
          <w:spacing w:val="-4"/>
          <w:sz w:val="25"/>
          <w:szCs w:val="25"/>
        </w:rPr>
        <w:t xml:space="preserve">Разъяснить </w:t>
      </w:r>
      <w:r w:rsidRPr="00534833">
        <w:rPr>
          <w:sz w:val="25"/>
          <w:szCs w:val="25"/>
        </w:rPr>
        <w:t xml:space="preserve">Почаеву Н.А. </w:t>
      </w:r>
      <w:r w:rsidRPr="00534833">
        <w:rPr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534833" w:rsidRPr="00A77561" w:rsidP="00534833">
      <w:pPr>
        <w:ind w:firstLine="709"/>
        <w:jc w:val="both"/>
        <w:rPr>
          <w:sz w:val="25"/>
          <w:szCs w:val="25"/>
        </w:rPr>
      </w:pPr>
      <w:r w:rsidRPr="00A77561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8720B6" w:rsidRPr="00534833" w:rsidP="008720B6">
      <w:pPr>
        <w:ind w:firstLine="709"/>
        <w:jc w:val="both"/>
        <w:rPr>
          <w:sz w:val="25"/>
          <w:szCs w:val="25"/>
        </w:rPr>
      </w:pPr>
    </w:p>
    <w:p w:rsidR="008720B6" w:rsidRPr="00534833" w:rsidP="008720B6">
      <w:pPr>
        <w:shd w:val="clear" w:color="auto" w:fill="FFFFFF"/>
        <w:ind w:firstLine="720"/>
        <w:jc w:val="both"/>
        <w:rPr>
          <w:sz w:val="25"/>
          <w:szCs w:val="25"/>
        </w:rPr>
      </w:pPr>
    </w:p>
    <w:p w:rsidR="008720B6" w:rsidRPr="00534833" w:rsidP="008720B6">
      <w:pPr>
        <w:jc w:val="both"/>
        <w:rPr>
          <w:bCs/>
          <w:sz w:val="25"/>
          <w:szCs w:val="25"/>
        </w:rPr>
      </w:pPr>
    </w:p>
    <w:p w:rsidR="008720B6" w:rsidRPr="00534833" w:rsidP="008720B6">
      <w:pPr>
        <w:jc w:val="both"/>
        <w:rPr>
          <w:bCs/>
          <w:sz w:val="25"/>
          <w:szCs w:val="25"/>
        </w:rPr>
      </w:pPr>
      <w:r w:rsidRPr="00534833">
        <w:rPr>
          <w:bCs/>
          <w:sz w:val="25"/>
          <w:szCs w:val="25"/>
        </w:rPr>
        <w:t>Мировой судья: подпись</w:t>
      </w:r>
    </w:p>
    <w:p w:rsidR="008720B6" w:rsidRPr="00534833" w:rsidP="008720B6">
      <w:pPr>
        <w:jc w:val="both"/>
        <w:rPr>
          <w:bCs/>
          <w:sz w:val="25"/>
          <w:szCs w:val="25"/>
        </w:rPr>
      </w:pPr>
      <w:r w:rsidRPr="00534833">
        <w:rPr>
          <w:bCs/>
          <w:sz w:val="25"/>
          <w:szCs w:val="25"/>
        </w:rPr>
        <w:t>Копия верна</w:t>
      </w:r>
    </w:p>
    <w:p w:rsidR="008720B6" w:rsidRPr="00534833" w:rsidP="008720B6">
      <w:pPr>
        <w:jc w:val="both"/>
        <w:rPr>
          <w:sz w:val="25"/>
          <w:szCs w:val="25"/>
        </w:rPr>
      </w:pPr>
      <w:r w:rsidRPr="00534833">
        <w:rPr>
          <w:sz w:val="25"/>
          <w:szCs w:val="25"/>
        </w:rPr>
        <w:t xml:space="preserve">Мировой судья                </w:t>
      </w:r>
      <w:r w:rsidRPr="00534833">
        <w:rPr>
          <w:sz w:val="25"/>
          <w:szCs w:val="25"/>
        </w:rPr>
        <w:tab/>
        <w:t xml:space="preserve">    </w:t>
      </w:r>
      <w:r w:rsidRPr="00534833">
        <w:rPr>
          <w:sz w:val="25"/>
          <w:szCs w:val="25"/>
        </w:rPr>
        <w:tab/>
      </w:r>
      <w:r w:rsidRPr="00534833">
        <w:rPr>
          <w:sz w:val="25"/>
          <w:szCs w:val="25"/>
        </w:rPr>
        <w:tab/>
      </w:r>
      <w:r w:rsidRPr="00534833">
        <w:rPr>
          <w:sz w:val="25"/>
          <w:szCs w:val="25"/>
        </w:rPr>
        <w:tab/>
        <w:t xml:space="preserve">                           </w:t>
      </w:r>
      <w:r w:rsidRPr="00534833">
        <w:rPr>
          <w:sz w:val="25"/>
          <w:szCs w:val="25"/>
        </w:rPr>
        <w:tab/>
        <w:t xml:space="preserve">   </w:t>
      </w:r>
      <w:r w:rsidRPr="00534833">
        <w:rPr>
          <w:sz w:val="25"/>
          <w:szCs w:val="25"/>
        </w:rPr>
        <w:tab/>
        <w:t xml:space="preserve">              Г.Х. Янбаева</w:t>
      </w:r>
    </w:p>
    <w:p w:rsidR="008720B6" w:rsidP="008720B6">
      <w:pPr>
        <w:jc w:val="both"/>
        <w:rPr>
          <w:sz w:val="18"/>
        </w:rPr>
      </w:pPr>
    </w:p>
    <w:p w:rsidR="002E0152" w:rsidP="008720B6">
      <w:pPr>
        <w:jc w:val="both"/>
        <w:rPr>
          <w:color w:val="000000"/>
          <w:sz w:val="14"/>
          <w:szCs w:val="18"/>
        </w:rPr>
      </w:pPr>
    </w:p>
    <w:p w:rsidR="002E0152" w:rsidP="008720B6">
      <w:pPr>
        <w:jc w:val="both"/>
        <w:rPr>
          <w:color w:val="000000"/>
          <w:sz w:val="14"/>
          <w:szCs w:val="18"/>
        </w:rPr>
      </w:pPr>
    </w:p>
    <w:p w:rsidR="002E0152" w:rsidP="008720B6">
      <w:pPr>
        <w:jc w:val="both"/>
        <w:rPr>
          <w:color w:val="000000"/>
          <w:sz w:val="14"/>
          <w:szCs w:val="18"/>
        </w:rPr>
      </w:pPr>
    </w:p>
    <w:p w:rsidR="002E0152" w:rsidP="008720B6">
      <w:pPr>
        <w:jc w:val="both"/>
        <w:rPr>
          <w:color w:val="000000"/>
          <w:sz w:val="14"/>
          <w:szCs w:val="18"/>
        </w:rPr>
      </w:pPr>
    </w:p>
    <w:p w:rsidR="002E0152" w:rsidP="008720B6">
      <w:pPr>
        <w:jc w:val="both"/>
        <w:rPr>
          <w:color w:val="000000"/>
          <w:sz w:val="14"/>
          <w:szCs w:val="18"/>
        </w:rPr>
      </w:pPr>
    </w:p>
    <w:p w:rsidR="008720B6" w:rsidRPr="005C2DE5" w:rsidP="008720B6">
      <w:pPr>
        <w:jc w:val="both"/>
        <w:rPr>
          <w:color w:val="000000"/>
          <w:sz w:val="14"/>
          <w:szCs w:val="18"/>
        </w:rPr>
      </w:pPr>
      <w:r>
        <w:rPr>
          <w:color w:val="000000"/>
          <w:sz w:val="14"/>
          <w:szCs w:val="18"/>
        </w:rPr>
        <w:t>П</w:t>
      </w:r>
      <w:r w:rsidRPr="005C2DE5">
        <w:rPr>
          <w:color w:val="000000"/>
          <w:sz w:val="14"/>
          <w:szCs w:val="18"/>
        </w:rPr>
        <w:t xml:space="preserve">одлинный документ находится </w:t>
      </w:r>
    </w:p>
    <w:p w:rsidR="008720B6" w:rsidRPr="005C2DE5" w:rsidP="008720B6">
      <w:pPr>
        <w:jc w:val="both"/>
        <w:rPr>
          <w:color w:val="000000"/>
          <w:sz w:val="14"/>
          <w:szCs w:val="18"/>
        </w:rPr>
      </w:pPr>
      <w:r w:rsidRPr="005C2DE5">
        <w:rPr>
          <w:color w:val="000000"/>
          <w:sz w:val="14"/>
          <w:szCs w:val="18"/>
        </w:rPr>
        <w:t>на судебном участке № 1 Нижневартовского судебного района</w:t>
      </w:r>
    </w:p>
    <w:p w:rsidR="008720B6" w:rsidRPr="005C2DE5" w:rsidP="008720B6">
      <w:pPr>
        <w:jc w:val="both"/>
        <w:rPr>
          <w:color w:val="000000"/>
          <w:sz w:val="14"/>
          <w:szCs w:val="18"/>
        </w:rPr>
      </w:pPr>
      <w:r w:rsidRPr="005C2DE5">
        <w:rPr>
          <w:color w:val="000000"/>
          <w:sz w:val="14"/>
          <w:szCs w:val="18"/>
        </w:rPr>
        <w:t>в деле об административном правонарушении № 5-</w:t>
      </w:r>
      <w:r w:rsidR="00C74CE1">
        <w:rPr>
          <w:color w:val="000000"/>
          <w:sz w:val="14"/>
          <w:szCs w:val="18"/>
        </w:rPr>
        <w:t>106</w:t>
      </w:r>
      <w:r>
        <w:rPr>
          <w:color w:val="000000"/>
          <w:sz w:val="14"/>
          <w:szCs w:val="18"/>
        </w:rPr>
        <w:t>-2301/202</w:t>
      </w:r>
      <w:r w:rsidR="00C74CE1">
        <w:rPr>
          <w:color w:val="000000"/>
          <w:sz w:val="14"/>
          <w:szCs w:val="18"/>
        </w:rPr>
        <w:t>5</w:t>
      </w:r>
    </w:p>
    <w:sectPr w:rsidSect="0022038E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C52" w:rsidP="00E6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5B6">
      <w:rPr>
        <w:rStyle w:val="PageNumber"/>
        <w:noProof/>
      </w:rPr>
      <w:t>3</w:t>
    </w:r>
    <w:r>
      <w:rPr>
        <w:rStyle w:val="PageNumber"/>
      </w:rPr>
      <w:fldChar w:fldCharType="end"/>
    </w:r>
  </w:p>
  <w:p w:rsidR="00E67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49A09DE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17"/>
    <w:rsid w:val="000A4BC6"/>
    <w:rsid w:val="000B3056"/>
    <w:rsid w:val="000D2ED8"/>
    <w:rsid w:val="00135860"/>
    <w:rsid w:val="00160EFC"/>
    <w:rsid w:val="001753FB"/>
    <w:rsid w:val="00197609"/>
    <w:rsid w:val="001D482B"/>
    <w:rsid w:val="00211558"/>
    <w:rsid w:val="0022038E"/>
    <w:rsid w:val="00230C4F"/>
    <w:rsid w:val="00250C61"/>
    <w:rsid w:val="00263DE8"/>
    <w:rsid w:val="0026409D"/>
    <w:rsid w:val="0028206B"/>
    <w:rsid w:val="002914DC"/>
    <w:rsid w:val="002B1F01"/>
    <w:rsid w:val="002C6013"/>
    <w:rsid w:val="002E0152"/>
    <w:rsid w:val="002F6BCF"/>
    <w:rsid w:val="00314E34"/>
    <w:rsid w:val="0033509E"/>
    <w:rsid w:val="0038057A"/>
    <w:rsid w:val="00385940"/>
    <w:rsid w:val="0039251F"/>
    <w:rsid w:val="003B1828"/>
    <w:rsid w:val="003C77AB"/>
    <w:rsid w:val="00443514"/>
    <w:rsid w:val="004B228C"/>
    <w:rsid w:val="004E6761"/>
    <w:rsid w:val="00523D43"/>
    <w:rsid w:val="00534833"/>
    <w:rsid w:val="005951DA"/>
    <w:rsid w:val="00597FAF"/>
    <w:rsid w:val="005A37ED"/>
    <w:rsid w:val="005C0A1B"/>
    <w:rsid w:val="005C2DE5"/>
    <w:rsid w:val="005F44AE"/>
    <w:rsid w:val="00606258"/>
    <w:rsid w:val="0065233A"/>
    <w:rsid w:val="006B1626"/>
    <w:rsid w:val="00702653"/>
    <w:rsid w:val="007D5301"/>
    <w:rsid w:val="007D5DE4"/>
    <w:rsid w:val="007E0EB0"/>
    <w:rsid w:val="007F272B"/>
    <w:rsid w:val="007F4696"/>
    <w:rsid w:val="00842726"/>
    <w:rsid w:val="0085548A"/>
    <w:rsid w:val="0087097B"/>
    <w:rsid w:val="008720B6"/>
    <w:rsid w:val="00874796"/>
    <w:rsid w:val="008B14D3"/>
    <w:rsid w:val="008D79BB"/>
    <w:rsid w:val="008F1BD9"/>
    <w:rsid w:val="0091274B"/>
    <w:rsid w:val="00935D74"/>
    <w:rsid w:val="00950F43"/>
    <w:rsid w:val="009620B9"/>
    <w:rsid w:val="00965FC5"/>
    <w:rsid w:val="00980513"/>
    <w:rsid w:val="00982AC5"/>
    <w:rsid w:val="009978E7"/>
    <w:rsid w:val="009A5357"/>
    <w:rsid w:val="009C2846"/>
    <w:rsid w:val="009C3D1A"/>
    <w:rsid w:val="009E56CD"/>
    <w:rsid w:val="00A50E17"/>
    <w:rsid w:val="00A77561"/>
    <w:rsid w:val="00AB2B87"/>
    <w:rsid w:val="00AE1366"/>
    <w:rsid w:val="00AF6E1F"/>
    <w:rsid w:val="00B10EE8"/>
    <w:rsid w:val="00B3013A"/>
    <w:rsid w:val="00B41718"/>
    <w:rsid w:val="00B803E9"/>
    <w:rsid w:val="00B87A3D"/>
    <w:rsid w:val="00B9112F"/>
    <w:rsid w:val="00B93D2C"/>
    <w:rsid w:val="00BA42CA"/>
    <w:rsid w:val="00BB7BE4"/>
    <w:rsid w:val="00C05C23"/>
    <w:rsid w:val="00C350FA"/>
    <w:rsid w:val="00C72F16"/>
    <w:rsid w:val="00C74CE1"/>
    <w:rsid w:val="00C92572"/>
    <w:rsid w:val="00CB09B2"/>
    <w:rsid w:val="00CB6B2E"/>
    <w:rsid w:val="00CE7806"/>
    <w:rsid w:val="00CF01AE"/>
    <w:rsid w:val="00CF5978"/>
    <w:rsid w:val="00D0377A"/>
    <w:rsid w:val="00D318C7"/>
    <w:rsid w:val="00D421BE"/>
    <w:rsid w:val="00D81053"/>
    <w:rsid w:val="00DB3E4D"/>
    <w:rsid w:val="00DD24A2"/>
    <w:rsid w:val="00DF03C4"/>
    <w:rsid w:val="00DF25B6"/>
    <w:rsid w:val="00E016C0"/>
    <w:rsid w:val="00E451E4"/>
    <w:rsid w:val="00E67C52"/>
    <w:rsid w:val="00EC28D1"/>
    <w:rsid w:val="00ED317E"/>
    <w:rsid w:val="00F75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64C890-B5D1-4B7D-81FA-834CB44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CB09B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B09B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CB09B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B09B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CB09B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B09B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CB09B2"/>
  </w:style>
  <w:style w:type="paragraph" w:styleId="Subtitle">
    <w:name w:val="Subtitle"/>
    <w:basedOn w:val="Normal"/>
    <w:link w:val="a1"/>
    <w:qFormat/>
    <w:rsid w:val="00CB09B2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CB09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CB09B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016C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016C0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7E0EB0"/>
    <w:rPr>
      <w:i/>
      <w:iCs/>
    </w:rPr>
  </w:style>
  <w:style w:type="paragraph" w:customStyle="1" w:styleId="s1">
    <w:name w:val="s_1"/>
    <w:basedOn w:val="Normal"/>
    <w:rsid w:val="00BB7BE4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F327-B338-4762-8A97-258CBC6D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